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019" w:rsidRPr="00F31628" w:rsidRDefault="00BB4019" w:rsidP="00BB4019">
      <w:pPr>
        <w:ind w:left="-142" w:right="-52"/>
        <w:jc w:val="right"/>
        <w:rPr>
          <w:sz w:val="28"/>
          <w:szCs w:val="28"/>
        </w:rPr>
      </w:pPr>
      <w:r w:rsidRPr="00F31628">
        <w:rPr>
          <w:b/>
          <w:sz w:val="28"/>
          <w:szCs w:val="28"/>
        </w:rPr>
        <w:t>Приложение №</w:t>
      </w:r>
      <w:r>
        <w:rPr>
          <w:b/>
          <w:sz w:val="28"/>
          <w:szCs w:val="28"/>
        </w:rPr>
        <w:t>9.</w:t>
      </w:r>
    </w:p>
    <w:p w:rsidR="00BB4019" w:rsidRPr="002C23A3" w:rsidRDefault="00BB4019" w:rsidP="00BB4019">
      <w:pPr>
        <w:ind w:left="-142" w:right="-52"/>
        <w:jc w:val="both"/>
        <w:rPr>
          <w:szCs w:val="20"/>
        </w:rPr>
      </w:pPr>
    </w:p>
    <w:p w:rsidR="00BB4019" w:rsidRPr="002C23A3" w:rsidRDefault="00BB4019" w:rsidP="00BB4019">
      <w:pPr>
        <w:ind w:left="-142" w:right="-52"/>
        <w:jc w:val="both"/>
        <w:rPr>
          <w:szCs w:val="20"/>
        </w:rPr>
      </w:pPr>
    </w:p>
    <w:p w:rsidR="00BB4019" w:rsidRPr="00F31628" w:rsidRDefault="00BB4019" w:rsidP="00BB4019">
      <w:pPr>
        <w:ind w:left="-142" w:right="-52"/>
        <w:jc w:val="both"/>
        <w:rPr>
          <w:sz w:val="28"/>
          <w:szCs w:val="20"/>
        </w:rPr>
      </w:pPr>
      <w:r w:rsidRPr="00F31628">
        <w:rPr>
          <w:b/>
          <w:sz w:val="28"/>
          <w:szCs w:val="20"/>
        </w:rPr>
        <w:t>Задание.</w:t>
      </w:r>
      <w:r>
        <w:rPr>
          <w:b/>
          <w:sz w:val="28"/>
          <w:szCs w:val="20"/>
        </w:rPr>
        <w:t xml:space="preserve"> </w:t>
      </w:r>
      <w:r w:rsidRPr="00F31628">
        <w:rPr>
          <w:sz w:val="28"/>
          <w:szCs w:val="20"/>
        </w:rPr>
        <w:t>Спишите предложения.</w:t>
      </w:r>
      <w:r w:rsidRPr="00F31628">
        <w:rPr>
          <w:b/>
          <w:sz w:val="28"/>
          <w:szCs w:val="20"/>
        </w:rPr>
        <w:t xml:space="preserve"> </w:t>
      </w:r>
      <w:r w:rsidRPr="00F31628">
        <w:rPr>
          <w:sz w:val="28"/>
          <w:szCs w:val="20"/>
        </w:rPr>
        <w:t>Подчеркните грамматическую основу в предложении, расставьте знаки препинания, объясните пунктограммы.</w:t>
      </w:r>
    </w:p>
    <w:p w:rsidR="00BB4019" w:rsidRPr="00F31628" w:rsidRDefault="00BB4019" w:rsidP="00BB4019">
      <w:pPr>
        <w:ind w:left="-142" w:right="-52"/>
        <w:jc w:val="both"/>
        <w:rPr>
          <w:szCs w:val="20"/>
        </w:rPr>
      </w:pPr>
    </w:p>
    <w:p w:rsidR="00BB4019" w:rsidRPr="00F31628" w:rsidRDefault="00BB4019" w:rsidP="00BB4019">
      <w:pPr>
        <w:ind w:left="-142" w:right="-52"/>
        <w:jc w:val="both"/>
        <w:rPr>
          <w:szCs w:val="20"/>
        </w:rPr>
      </w:pPr>
    </w:p>
    <w:p w:rsidR="00BB4019" w:rsidRPr="00F31628" w:rsidRDefault="00BB4019" w:rsidP="00BB4019">
      <w:pPr>
        <w:ind w:left="-142" w:right="-52"/>
        <w:jc w:val="both"/>
        <w:rPr>
          <w:szCs w:val="20"/>
        </w:rPr>
      </w:pPr>
    </w:p>
    <w:p w:rsidR="00BB4019" w:rsidRPr="00F31628" w:rsidRDefault="00BB4019" w:rsidP="00BB4019">
      <w:pPr>
        <w:ind w:left="-142" w:right="-52"/>
        <w:jc w:val="both"/>
        <w:rPr>
          <w:i/>
          <w:sz w:val="32"/>
          <w:szCs w:val="20"/>
        </w:rPr>
      </w:pPr>
    </w:p>
    <w:p w:rsidR="00BB4019" w:rsidRPr="00F31628" w:rsidRDefault="00BB4019" w:rsidP="00BB4019">
      <w:pPr>
        <w:widowControl/>
        <w:numPr>
          <w:ilvl w:val="0"/>
          <w:numId w:val="1"/>
        </w:numPr>
        <w:autoSpaceDE/>
        <w:autoSpaceDN/>
        <w:adjustRightInd/>
        <w:ind w:right="-52"/>
        <w:jc w:val="both"/>
        <w:rPr>
          <w:i/>
          <w:sz w:val="32"/>
          <w:szCs w:val="20"/>
        </w:rPr>
      </w:pPr>
      <w:r w:rsidRPr="00F31628">
        <w:rPr>
          <w:i/>
          <w:sz w:val="32"/>
          <w:szCs w:val="20"/>
        </w:rPr>
        <w:t>Дорога была как аллея обсажена деревьями.</w:t>
      </w:r>
    </w:p>
    <w:p w:rsidR="00BB4019" w:rsidRPr="00F31628" w:rsidRDefault="00BB4019" w:rsidP="00BB4019">
      <w:pPr>
        <w:ind w:left="-142" w:right="-52"/>
        <w:jc w:val="both"/>
        <w:rPr>
          <w:i/>
          <w:sz w:val="32"/>
          <w:szCs w:val="20"/>
        </w:rPr>
      </w:pPr>
    </w:p>
    <w:p w:rsidR="00BB4019" w:rsidRPr="00F31628" w:rsidRDefault="00BB4019" w:rsidP="00BB4019">
      <w:pPr>
        <w:widowControl/>
        <w:numPr>
          <w:ilvl w:val="0"/>
          <w:numId w:val="1"/>
        </w:numPr>
        <w:autoSpaceDE/>
        <w:autoSpaceDN/>
        <w:adjustRightInd/>
        <w:ind w:right="-52"/>
        <w:jc w:val="both"/>
        <w:rPr>
          <w:i/>
          <w:sz w:val="32"/>
          <w:szCs w:val="20"/>
        </w:rPr>
      </w:pPr>
      <w:r w:rsidRPr="00F31628">
        <w:rPr>
          <w:i/>
          <w:sz w:val="32"/>
          <w:szCs w:val="20"/>
        </w:rPr>
        <w:t>Дорога как аллея.</w:t>
      </w:r>
    </w:p>
    <w:p w:rsidR="00BB4019" w:rsidRPr="00F31628" w:rsidRDefault="00BB4019" w:rsidP="00BB4019">
      <w:pPr>
        <w:ind w:left="-142" w:right="-52"/>
        <w:jc w:val="both"/>
        <w:rPr>
          <w:sz w:val="32"/>
          <w:szCs w:val="20"/>
        </w:rPr>
      </w:pPr>
    </w:p>
    <w:p w:rsidR="00BB4019" w:rsidRPr="00F31628" w:rsidRDefault="00BB4019" w:rsidP="00BB4019">
      <w:pPr>
        <w:widowControl/>
        <w:numPr>
          <w:ilvl w:val="0"/>
          <w:numId w:val="1"/>
        </w:numPr>
        <w:autoSpaceDE/>
        <w:autoSpaceDN/>
        <w:adjustRightInd/>
        <w:ind w:right="-52"/>
        <w:jc w:val="both"/>
        <w:rPr>
          <w:i/>
          <w:sz w:val="32"/>
          <w:szCs w:val="20"/>
        </w:rPr>
      </w:pPr>
      <w:r w:rsidRPr="00F31628">
        <w:rPr>
          <w:i/>
          <w:sz w:val="32"/>
          <w:szCs w:val="20"/>
        </w:rPr>
        <w:t>Вода блестела кругом как зеркало.</w:t>
      </w:r>
    </w:p>
    <w:p w:rsidR="00BB4019" w:rsidRPr="00F31628" w:rsidRDefault="00BB4019" w:rsidP="00BB4019">
      <w:pPr>
        <w:ind w:right="-52"/>
        <w:jc w:val="both"/>
        <w:rPr>
          <w:i/>
          <w:sz w:val="32"/>
          <w:szCs w:val="20"/>
        </w:rPr>
      </w:pPr>
    </w:p>
    <w:p w:rsidR="00BB4019" w:rsidRPr="00F31628" w:rsidRDefault="00BB4019" w:rsidP="00BB4019">
      <w:pPr>
        <w:widowControl/>
        <w:numPr>
          <w:ilvl w:val="0"/>
          <w:numId w:val="1"/>
        </w:numPr>
        <w:autoSpaceDE/>
        <w:autoSpaceDN/>
        <w:adjustRightInd/>
        <w:ind w:right="-52"/>
        <w:jc w:val="both"/>
        <w:rPr>
          <w:i/>
          <w:sz w:val="32"/>
          <w:szCs w:val="20"/>
        </w:rPr>
      </w:pPr>
      <w:r w:rsidRPr="00F31628">
        <w:rPr>
          <w:i/>
          <w:sz w:val="32"/>
          <w:szCs w:val="20"/>
        </w:rPr>
        <w:t>Вода как зеркало.</w:t>
      </w:r>
    </w:p>
    <w:p w:rsidR="00B30116" w:rsidRDefault="00BB4019">
      <w:bookmarkStart w:id="0" w:name="_GoBack"/>
      <w:bookmarkEnd w:id="0"/>
    </w:p>
    <w:sectPr w:rsidR="00B30116" w:rsidSect="00E506B6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2063D"/>
    <w:multiLevelType w:val="singleLevel"/>
    <w:tmpl w:val="FDA66C16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019"/>
    <w:rsid w:val="00075273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BB4019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2018-08-24T12:49:00Z</dcterms:created>
  <dcterms:modified xsi:type="dcterms:W3CDTF">2018-08-24T12:49:00Z</dcterms:modified>
</cp:coreProperties>
</file>