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67" w:rsidRPr="004041C2" w:rsidRDefault="00BB4B67" w:rsidP="004243D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6</w:t>
      </w:r>
      <w:r w:rsidRPr="004041C2">
        <w:rPr>
          <w:rFonts w:ascii="Arial" w:hAnsi="Arial" w:cs="Arial"/>
          <w:sz w:val="24"/>
          <w:szCs w:val="24"/>
        </w:rPr>
        <w:t>. Тест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1. Чему равно число протонов (Z) и нейтронов (N) в атоме фосфора 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15</w:t>
      </w:r>
      <w:r w:rsidRPr="004041C2">
        <w:rPr>
          <w:rFonts w:ascii="Arial" w:eastAsia="Times New Roman" w:hAnsi="Arial" w:cs="Arial"/>
          <w:sz w:val="28"/>
          <w:szCs w:val="28"/>
        </w:rPr>
        <w:t xml:space="preserve"> P</w:t>
      </w:r>
      <w:r w:rsidRPr="004041C2">
        <w:rPr>
          <w:rFonts w:ascii="Arial" w:eastAsia="Times New Roman" w:hAnsi="Arial" w:cs="Arial"/>
          <w:sz w:val="28"/>
          <w:szCs w:val="28"/>
          <w:vertAlign w:val="superscript"/>
        </w:rPr>
        <w:t>31</w:t>
      </w:r>
      <w:r w:rsidRPr="004041C2">
        <w:rPr>
          <w:rFonts w:ascii="Arial" w:eastAsia="Times New Roman" w:hAnsi="Arial" w:cs="Arial"/>
          <w:sz w:val="28"/>
          <w:szCs w:val="28"/>
        </w:rPr>
        <w:t>?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BB4B67" w:rsidRPr="004041C2" w:rsidSect="00910350">
          <w:footerReference w:type="default" r:id="rId6"/>
          <w:pgSz w:w="16838" w:h="11906" w:orient="landscape"/>
          <w:pgMar w:top="709" w:right="1245" w:bottom="567" w:left="1588" w:header="709" w:footer="709" w:gutter="0"/>
          <w:cols w:space="708"/>
          <w:docGrid w:linePitch="360"/>
        </w:sectPr>
      </w:pP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 xml:space="preserve">1) Z= 15, N =31   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2) Z= 31, N =15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 xml:space="preserve">3) Z=15, N =16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4) Z=16, N =15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BB4B67" w:rsidRPr="004041C2" w:rsidSect="0039767B">
          <w:type w:val="continuous"/>
          <w:pgSz w:w="16838" w:h="11906" w:orient="landscape"/>
          <w:pgMar w:top="709" w:right="1245" w:bottom="567" w:left="1588" w:header="709" w:footer="709" w:gutter="0"/>
          <w:cols w:num="2" w:space="708"/>
          <w:docGrid w:linePitch="360"/>
        </w:sectPr>
      </w:pP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2. Какая доза облучения, полученная за короткое время смертельна?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1). 0,0076 Гр    2). 1,52 Гр       3). 3-5  Гр 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3. Какую мощность в тротиловом эквиваленте имела атомная бомба «Малыш», сброшенная на Хиросиму?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1). Менее 1 кт       2). 1-10 кт    3). 10-100 кт       4). 100-1000 кт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4. Каково соотношения между массой </w:t>
      </w:r>
      <w:proofErr w:type="spellStart"/>
      <w:proofErr w:type="gramStart"/>
      <w:r w:rsidRPr="004041C2">
        <w:rPr>
          <w:rFonts w:ascii="Arial" w:eastAsia="Times New Roman" w:hAnsi="Arial" w:cs="Arial"/>
          <w:sz w:val="28"/>
          <w:szCs w:val="28"/>
        </w:rPr>
        <w:t>m</w:t>
      </w:r>
      <w:proofErr w:type="gramEnd"/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я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 атомного ядра и суммой масс свободных протонов </w:t>
      </w:r>
      <w:proofErr w:type="spellStart"/>
      <w:r w:rsidRPr="004041C2">
        <w:rPr>
          <w:rFonts w:ascii="Arial" w:eastAsia="Times New Roman" w:hAnsi="Arial" w:cs="Arial"/>
          <w:sz w:val="28"/>
          <w:szCs w:val="28"/>
        </w:rPr>
        <w:t>Zm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p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 и свободных нейтронов </w:t>
      </w:r>
      <w:proofErr w:type="spellStart"/>
      <w:r w:rsidRPr="004041C2">
        <w:rPr>
          <w:rFonts w:ascii="Arial" w:eastAsia="Times New Roman" w:hAnsi="Arial" w:cs="Arial"/>
          <w:sz w:val="28"/>
          <w:szCs w:val="28"/>
        </w:rPr>
        <w:t>Nm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n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, входящих в состав ядра?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BB4B67" w:rsidRPr="004041C2" w:rsidSect="0039767B">
          <w:type w:val="continuous"/>
          <w:pgSz w:w="16838" w:h="11906" w:orient="landscape"/>
          <w:pgMar w:top="709" w:right="1245" w:bottom="567" w:left="1588" w:header="709" w:footer="709" w:gutter="0"/>
          <w:cols w:space="708"/>
          <w:docGrid w:linePitch="360"/>
        </w:sectPr>
      </w:pP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 xml:space="preserve">1) </w:t>
      </w:r>
      <w:proofErr w:type="spellStart"/>
      <w:proofErr w:type="gramStart"/>
      <w:r w:rsidRPr="004041C2">
        <w:rPr>
          <w:rFonts w:ascii="Arial" w:eastAsia="Times New Roman" w:hAnsi="Arial" w:cs="Arial"/>
          <w:sz w:val="28"/>
          <w:szCs w:val="28"/>
        </w:rPr>
        <w:t>m</w:t>
      </w:r>
      <w:proofErr w:type="gramEnd"/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я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 = </w:t>
      </w:r>
      <w:proofErr w:type="spellStart"/>
      <w:r w:rsidRPr="004041C2">
        <w:rPr>
          <w:rFonts w:ascii="Arial" w:eastAsia="Times New Roman" w:hAnsi="Arial" w:cs="Arial"/>
          <w:sz w:val="28"/>
          <w:szCs w:val="28"/>
        </w:rPr>
        <w:t>Zm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p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 + </w:t>
      </w:r>
      <w:proofErr w:type="spellStart"/>
      <w:r w:rsidRPr="004041C2">
        <w:rPr>
          <w:rFonts w:ascii="Arial" w:eastAsia="Times New Roman" w:hAnsi="Arial" w:cs="Arial"/>
          <w:sz w:val="28"/>
          <w:szCs w:val="28"/>
        </w:rPr>
        <w:t>Nm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n</w:t>
      </w:r>
      <w:proofErr w:type="spellEnd"/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2) </w:t>
      </w:r>
      <w:proofErr w:type="spellStart"/>
      <w:proofErr w:type="gramStart"/>
      <w:r w:rsidRPr="004041C2">
        <w:rPr>
          <w:rFonts w:ascii="Arial" w:eastAsia="Times New Roman" w:hAnsi="Arial" w:cs="Arial"/>
          <w:sz w:val="28"/>
          <w:szCs w:val="28"/>
        </w:rPr>
        <w:t>m</w:t>
      </w:r>
      <w:proofErr w:type="gramEnd"/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я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 &gt; </w:t>
      </w:r>
      <w:proofErr w:type="spellStart"/>
      <w:r w:rsidRPr="004041C2">
        <w:rPr>
          <w:rFonts w:ascii="Arial" w:eastAsia="Times New Roman" w:hAnsi="Arial" w:cs="Arial"/>
          <w:sz w:val="28"/>
          <w:szCs w:val="28"/>
        </w:rPr>
        <w:t>Zm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p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 + </w:t>
      </w:r>
      <w:proofErr w:type="spellStart"/>
      <w:r w:rsidRPr="004041C2">
        <w:rPr>
          <w:rFonts w:ascii="Arial" w:eastAsia="Times New Roman" w:hAnsi="Arial" w:cs="Arial"/>
          <w:sz w:val="28"/>
          <w:szCs w:val="28"/>
        </w:rPr>
        <w:t>Nm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n</w:t>
      </w:r>
      <w:proofErr w:type="spellEnd"/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 xml:space="preserve">3) </w:t>
      </w:r>
      <w:proofErr w:type="spellStart"/>
      <w:proofErr w:type="gramStart"/>
      <w:r w:rsidRPr="004041C2">
        <w:rPr>
          <w:rFonts w:ascii="Arial" w:eastAsia="Times New Roman" w:hAnsi="Arial" w:cs="Arial"/>
          <w:sz w:val="28"/>
          <w:szCs w:val="28"/>
        </w:rPr>
        <w:t>m</w:t>
      </w:r>
      <w:proofErr w:type="gramEnd"/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я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 &lt; </w:t>
      </w:r>
      <w:proofErr w:type="spellStart"/>
      <w:r w:rsidRPr="004041C2">
        <w:rPr>
          <w:rFonts w:ascii="Arial" w:eastAsia="Times New Roman" w:hAnsi="Arial" w:cs="Arial"/>
          <w:sz w:val="28"/>
          <w:szCs w:val="28"/>
        </w:rPr>
        <w:t>Zm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p</w:t>
      </w:r>
      <w:proofErr w:type="spellEnd"/>
      <w:r w:rsidRPr="004041C2">
        <w:rPr>
          <w:rFonts w:ascii="Arial" w:eastAsia="Times New Roman" w:hAnsi="Arial" w:cs="Arial"/>
          <w:sz w:val="28"/>
          <w:szCs w:val="28"/>
        </w:rPr>
        <w:t xml:space="preserve"> + </w:t>
      </w:r>
      <w:proofErr w:type="spellStart"/>
      <w:r w:rsidRPr="004041C2">
        <w:rPr>
          <w:rFonts w:ascii="Arial" w:eastAsia="Times New Roman" w:hAnsi="Arial" w:cs="Arial"/>
          <w:sz w:val="28"/>
          <w:szCs w:val="28"/>
        </w:rPr>
        <w:t>Nm</w:t>
      </w:r>
      <w:r w:rsidRPr="004041C2">
        <w:rPr>
          <w:rFonts w:ascii="Arial" w:eastAsia="Times New Roman" w:hAnsi="Arial" w:cs="Arial"/>
          <w:sz w:val="28"/>
          <w:szCs w:val="28"/>
          <w:vertAlign w:val="subscript"/>
        </w:rPr>
        <w:t>n</w:t>
      </w:r>
      <w:proofErr w:type="spellEnd"/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BB4B67" w:rsidRPr="004041C2" w:rsidSect="0039767B">
          <w:type w:val="continuous"/>
          <w:pgSz w:w="16838" w:h="11906" w:orient="landscape"/>
          <w:pgMar w:top="709" w:right="1245" w:bottom="567" w:left="1588" w:header="709" w:footer="709" w:gutter="0"/>
          <w:cols w:num="2" w:space="708"/>
          <w:docGrid w:linePitch="360"/>
        </w:sectPr>
      </w:pP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4) нельзя сказать однозначно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5. Ниже записана ядерная реакция, а в скобках указаны массы (в атомных единицах массы) участвующих в ней частиц.</w:t>
      </w:r>
    </w:p>
    <w:p w:rsidR="00BB4B67" w:rsidRPr="004041C2" w:rsidRDefault="00BB4B67" w:rsidP="00BB4B6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1744980" cy="480060"/>
            <wp:effectExtent l="19050" t="0" r="7620" b="0"/>
            <wp:docPr id="1" name="Рисунок 5" descr="http://festival.1september.ru/articles/575551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575551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Поглощается или выделяется энергия при этой реакции?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1) поглощается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2) выделяется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3) не поглощается и не выделяется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4) для решения недостаточно достаточно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6. Реакция деления ядер урана идет с большим выделением энергии. Эта энергия выделяется в основном в виде 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1) энергии радиоактивного излучения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2) энергии </w:t>
      </w:r>
      <w:proofErr w:type="gramStart"/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99060" cy="144780"/>
            <wp:effectExtent l="19050" t="0" r="0" b="0"/>
            <wp:docPr id="2" name="Рисунок 6" descr="http://festival.1september.ru/articles/575551/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festival.1september.ru/articles/575551/img1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1C2">
        <w:rPr>
          <w:rFonts w:ascii="Arial" w:eastAsia="Times New Roman" w:hAnsi="Arial" w:cs="Arial"/>
          <w:sz w:val="28"/>
          <w:szCs w:val="28"/>
        </w:rPr>
        <w:t>-</w:t>
      </w:r>
      <w:proofErr w:type="gramEnd"/>
      <w:r w:rsidRPr="004041C2">
        <w:rPr>
          <w:rFonts w:ascii="Arial" w:eastAsia="Times New Roman" w:hAnsi="Arial" w:cs="Arial"/>
          <w:sz w:val="28"/>
          <w:szCs w:val="28"/>
        </w:rPr>
        <w:t>квантов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3) кинетической энергии свободных нейтронов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4) кинетической энергии осколков деления ядер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7. В недрах Солнца температура достигает десятков миллионов градусов. Чем это объясняется?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1) быстрым вращением Солнца вокруг своей оси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2) делением тяжелых ядер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3) термоядерным синтезом легких ядер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4) химической реакцией горения водорода в кислороде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8. Какие из излучений имеют наибольшую ионизирующую способность?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BB4B67" w:rsidRPr="004041C2" w:rsidSect="0039767B">
          <w:type w:val="continuous"/>
          <w:pgSz w:w="16838" w:h="11906" w:orient="landscape"/>
          <w:pgMar w:top="709" w:right="1245" w:bottom="567" w:left="1588" w:header="709" w:footer="709" w:gutter="0"/>
          <w:cols w:space="708"/>
          <w:docGrid w:linePitch="360"/>
        </w:sectPr>
      </w:pP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1) бета-излучение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2) альфа-излучение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3) гамма- излучение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4) все три - </w:t>
      </w:r>
      <w:proofErr w:type="gramStart"/>
      <w:r w:rsidRPr="004041C2">
        <w:rPr>
          <w:rFonts w:ascii="Arial" w:eastAsia="Times New Roman" w:hAnsi="Arial" w:cs="Arial"/>
          <w:sz w:val="28"/>
          <w:szCs w:val="28"/>
        </w:rPr>
        <w:t>одинаковую</w:t>
      </w:r>
      <w:proofErr w:type="gramEnd"/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BB4B67" w:rsidRPr="004041C2" w:rsidSect="0039767B">
          <w:type w:val="continuous"/>
          <w:pgSz w:w="16838" w:h="11906" w:orient="landscape"/>
          <w:pgMar w:top="709" w:right="1245" w:bottom="567" w:left="1588" w:header="709" w:footer="709" w:gutter="0"/>
          <w:cols w:num="2" w:space="708"/>
          <w:docGrid w:linePitch="360"/>
        </w:sectPr>
      </w:pP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9. Какие частицы или излучения имеют наибольшую проникающую способность?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BB4B67" w:rsidRPr="004041C2" w:rsidSect="0039767B">
          <w:type w:val="continuous"/>
          <w:pgSz w:w="16838" w:h="11906" w:orient="landscape"/>
          <w:pgMar w:top="709" w:right="1245" w:bottom="567" w:left="1588" w:header="709" w:footer="709" w:gutter="0"/>
          <w:cols w:space="708"/>
          <w:docGrid w:linePitch="360"/>
        </w:sectPr>
      </w:pP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1) альф</w:t>
      </w:r>
      <w:proofErr w:type="gramStart"/>
      <w:r w:rsidRPr="004041C2">
        <w:rPr>
          <w:rFonts w:ascii="Arial" w:eastAsia="Times New Roman" w:hAnsi="Arial" w:cs="Arial"/>
          <w:sz w:val="28"/>
          <w:szCs w:val="28"/>
        </w:rPr>
        <w:t>а-</w:t>
      </w:r>
      <w:proofErr w:type="gramEnd"/>
      <w:r w:rsidRPr="004041C2">
        <w:rPr>
          <w:rFonts w:ascii="Arial" w:eastAsia="Times New Roman" w:hAnsi="Arial" w:cs="Arial"/>
          <w:sz w:val="28"/>
          <w:szCs w:val="28"/>
        </w:rPr>
        <w:t xml:space="preserve"> и бета-частицы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2) бета-излучение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3) гамма- излучение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4) альфа-частицы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BB4B67" w:rsidRPr="004041C2" w:rsidSect="0039767B">
          <w:type w:val="continuous"/>
          <w:pgSz w:w="16838" w:h="11906" w:orient="landscape"/>
          <w:pgMar w:top="709" w:right="1245" w:bottom="567" w:left="1588" w:header="709" w:footer="709" w:gutter="0"/>
          <w:cols w:num="2" w:space="708"/>
          <w:docGrid w:linePitch="360"/>
        </w:sectPr>
      </w:pP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lastRenderedPageBreak/>
        <w:t>10. Имеется 10</w:t>
      </w:r>
      <w:r w:rsidRPr="004041C2">
        <w:rPr>
          <w:rFonts w:ascii="Arial" w:eastAsia="Times New Roman" w:hAnsi="Arial" w:cs="Arial"/>
          <w:sz w:val="28"/>
          <w:szCs w:val="28"/>
          <w:vertAlign w:val="superscript"/>
        </w:rPr>
        <w:t xml:space="preserve">9 </w:t>
      </w:r>
      <w:r w:rsidRPr="004041C2">
        <w:rPr>
          <w:rFonts w:ascii="Arial" w:eastAsia="Times New Roman" w:hAnsi="Arial" w:cs="Arial"/>
          <w:sz w:val="28"/>
          <w:szCs w:val="28"/>
        </w:rPr>
        <w:t>атомов радиоактивного изотопа йода, период его полураспада 25 мин. Какое примерно количество ядер изотопа испытает радиоактивный распад за 50 мин?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>1) 5*10</w:t>
      </w:r>
      <w:r w:rsidRPr="004041C2">
        <w:rPr>
          <w:rFonts w:ascii="Arial" w:eastAsia="Times New Roman" w:hAnsi="Arial" w:cs="Arial"/>
          <w:sz w:val="28"/>
          <w:szCs w:val="28"/>
          <w:vertAlign w:val="superscript"/>
        </w:rPr>
        <w:t>8</w:t>
      </w:r>
      <w:r w:rsidRPr="004041C2">
        <w:rPr>
          <w:rFonts w:ascii="Arial" w:eastAsia="Times New Roman" w:hAnsi="Arial" w:cs="Arial"/>
          <w:sz w:val="28"/>
          <w:szCs w:val="28"/>
        </w:rPr>
        <w:t xml:space="preserve">         2) 10</w:t>
      </w:r>
      <w:r w:rsidRPr="004041C2">
        <w:rPr>
          <w:rFonts w:ascii="Arial" w:eastAsia="Times New Roman" w:hAnsi="Arial" w:cs="Arial"/>
          <w:sz w:val="28"/>
          <w:szCs w:val="28"/>
          <w:vertAlign w:val="superscript"/>
        </w:rPr>
        <w:t>9</w:t>
      </w:r>
      <w:r w:rsidRPr="004041C2">
        <w:rPr>
          <w:rFonts w:ascii="Arial" w:eastAsia="Times New Roman" w:hAnsi="Arial" w:cs="Arial"/>
          <w:sz w:val="28"/>
          <w:szCs w:val="28"/>
        </w:rPr>
        <w:t xml:space="preserve">    3) 2,5*10</w:t>
      </w:r>
      <w:r w:rsidRPr="004041C2">
        <w:rPr>
          <w:rFonts w:ascii="Arial" w:eastAsia="Times New Roman" w:hAnsi="Arial" w:cs="Arial"/>
          <w:sz w:val="28"/>
          <w:szCs w:val="28"/>
          <w:vertAlign w:val="superscript"/>
        </w:rPr>
        <w:t xml:space="preserve">8     </w:t>
      </w:r>
      <w:r w:rsidRPr="004041C2">
        <w:rPr>
          <w:rFonts w:ascii="Arial" w:eastAsia="Times New Roman" w:hAnsi="Arial" w:cs="Arial"/>
          <w:sz w:val="28"/>
          <w:szCs w:val="28"/>
        </w:rPr>
        <w:t>4)7,5*10</w:t>
      </w:r>
      <w:r w:rsidRPr="004041C2">
        <w:rPr>
          <w:rFonts w:ascii="Arial" w:eastAsia="Times New Roman" w:hAnsi="Arial" w:cs="Arial"/>
          <w:sz w:val="28"/>
          <w:szCs w:val="28"/>
          <w:vertAlign w:val="superscript"/>
        </w:rPr>
        <w:t>8</w:t>
      </w:r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11. Определите недостающий продукт </w:t>
      </w:r>
      <w:r w:rsidRPr="004041C2">
        <w:rPr>
          <w:rFonts w:ascii="Arial" w:eastAsia="Times New Roman" w:hAnsi="Arial" w:cs="Arial"/>
          <w:sz w:val="28"/>
          <w:szCs w:val="28"/>
          <w:lang w:val="en-US"/>
        </w:rPr>
        <w:t>X</w:t>
      </w:r>
      <w:r w:rsidRPr="004041C2">
        <w:rPr>
          <w:rFonts w:ascii="Arial" w:eastAsia="Times New Roman" w:hAnsi="Arial" w:cs="Arial"/>
          <w:sz w:val="28"/>
          <w:szCs w:val="28"/>
        </w:rPr>
        <w:t xml:space="preserve"> ядерной реакции</w:t>
      </w:r>
    </w:p>
    <w:p w:rsidR="00BB4B67" w:rsidRPr="004041C2" w:rsidRDefault="0079696D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m:oMathPara>
        <m:oMath>
          <m:sPre>
            <m:sPre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PrePr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7</m:t>
              </m:r>
            </m:sub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14</m:t>
              </m:r>
            </m:sup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N+</m:t>
              </m:r>
              <m:sPre>
                <m:sPre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PrePr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4</m:t>
                  </m:r>
                </m:sup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He→X+</m:t>
                  </m:r>
                  <m:sPre>
                    <m:sPre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PrePr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p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</m:sPre>
                </m:e>
              </m:sPre>
            </m:e>
          </m:sPre>
        </m:oMath>
      </m:oMathPara>
    </w:p>
    <w:p w:rsidR="00BB4B67" w:rsidRPr="004041C2" w:rsidRDefault="00BB4B67" w:rsidP="00BB4B6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041C2">
        <w:rPr>
          <w:rFonts w:ascii="Arial" w:eastAsia="Times New Roman" w:hAnsi="Arial" w:cs="Arial"/>
          <w:sz w:val="28"/>
          <w:szCs w:val="28"/>
        </w:rPr>
        <w:t xml:space="preserve">1) </w:t>
      </w:r>
      <m:oMath>
        <m:sPre>
          <m:sPre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18</m:t>
            </m:r>
          </m:sup>
          <m:e>
            <m:r>
              <w:rPr>
                <w:rFonts w:ascii="Cambria Math" w:eastAsia="Times New Roman" w:hAnsi="Cambria Math"/>
                <w:sz w:val="28"/>
                <w:szCs w:val="28"/>
              </w:rPr>
              <m:t>O</m:t>
            </m:r>
          </m:e>
        </m:sPre>
      </m:oMath>
      <w:r w:rsidRPr="004041C2">
        <w:rPr>
          <w:rFonts w:ascii="Arial" w:eastAsia="Times New Roman" w:hAnsi="Arial" w:cs="Arial"/>
          <w:sz w:val="28"/>
          <w:szCs w:val="28"/>
        </w:rPr>
        <w:t xml:space="preserve">      2) </w:t>
      </w:r>
      <m:oMath>
        <m:sPre>
          <m:sPre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17</m:t>
            </m:r>
          </m:sup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F</m:t>
            </m:r>
          </m:e>
        </m:sPre>
      </m:oMath>
      <w:r w:rsidRPr="004041C2">
        <w:rPr>
          <w:rFonts w:ascii="Arial" w:eastAsia="Times New Roman" w:hAnsi="Arial" w:cs="Arial"/>
          <w:sz w:val="28"/>
          <w:szCs w:val="28"/>
        </w:rPr>
        <w:t xml:space="preserve">      3) </w:t>
      </w:r>
      <m:oMath>
        <m:sPre>
          <m:sPre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17</m:t>
            </m:r>
          </m:sup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O</m:t>
            </m:r>
          </m:e>
        </m:sPre>
      </m:oMath>
      <w:r w:rsidRPr="004041C2">
        <w:rPr>
          <w:rFonts w:ascii="Arial" w:eastAsia="Times New Roman" w:hAnsi="Arial" w:cs="Arial"/>
          <w:sz w:val="28"/>
          <w:szCs w:val="28"/>
        </w:rPr>
        <w:t xml:space="preserve">    4) </w:t>
      </w:r>
      <m:oMath>
        <m:sPre>
          <m:sPre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PrePr>
          <m:sub>
            <m:r>
              <w:rPr>
                <w:rFonts w:ascii="Cambria Math" w:eastAsia="Times New Roman" w:hAnsi="Cambria Math"/>
                <w:sz w:val="28"/>
                <w:szCs w:val="28"/>
              </w:rPr>
              <m:t>8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</w:rPr>
              <m:t>16</m:t>
            </m:r>
          </m:sup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O</m:t>
            </m:r>
          </m:e>
        </m:sPre>
      </m:oMath>
    </w:p>
    <w:p w:rsidR="00BB4B67" w:rsidRPr="004041C2" w:rsidRDefault="00BB4B67" w:rsidP="00BB4B67">
      <w:pPr>
        <w:rPr>
          <w:rFonts w:ascii="Arial" w:hAnsi="Arial" w:cs="Arial"/>
          <w:sz w:val="24"/>
          <w:szCs w:val="24"/>
        </w:rPr>
      </w:pPr>
      <w:r w:rsidRPr="004041C2">
        <w:rPr>
          <w:rFonts w:ascii="Arial" w:hAnsi="Arial" w:cs="Arial"/>
          <w:sz w:val="24"/>
          <w:szCs w:val="24"/>
        </w:rPr>
        <w:t>Ответы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8"/>
        <w:gridCol w:w="711"/>
        <w:gridCol w:w="711"/>
        <w:gridCol w:w="711"/>
        <w:gridCol w:w="711"/>
        <w:gridCol w:w="711"/>
        <w:gridCol w:w="711"/>
        <w:gridCol w:w="711"/>
        <w:gridCol w:w="711"/>
        <w:gridCol w:w="866"/>
        <w:gridCol w:w="873"/>
      </w:tblGrid>
      <w:tr w:rsidR="00BB4B67" w:rsidRPr="004041C2" w:rsidTr="00380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 xml:space="preserve">№6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№11</w:t>
            </w:r>
          </w:p>
        </w:tc>
      </w:tr>
      <w:tr w:rsidR="00BB4B67" w:rsidRPr="004041C2" w:rsidTr="00380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4B67" w:rsidRPr="004041C2" w:rsidRDefault="00BB4B67" w:rsidP="0038066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4041C2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3</w:t>
            </w:r>
          </w:p>
        </w:tc>
      </w:tr>
    </w:tbl>
    <w:p w:rsidR="00BB4B67" w:rsidRPr="004041C2" w:rsidRDefault="00BB4B67" w:rsidP="00BB4B67">
      <w:pPr>
        <w:rPr>
          <w:rFonts w:ascii="Arial" w:hAnsi="Arial" w:cs="Arial"/>
          <w:sz w:val="24"/>
          <w:szCs w:val="24"/>
        </w:rPr>
      </w:pPr>
    </w:p>
    <w:p w:rsidR="00A26593" w:rsidRDefault="00A26593"/>
    <w:sectPr w:rsidR="00A26593" w:rsidSect="0039767B">
      <w:type w:val="continuous"/>
      <w:pgSz w:w="16838" w:h="11906" w:orient="landscape"/>
      <w:pgMar w:top="709" w:right="1245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96D" w:rsidRDefault="0079696D" w:rsidP="0079696D">
      <w:pPr>
        <w:spacing w:after="0" w:line="240" w:lineRule="auto"/>
      </w:pPr>
      <w:r>
        <w:separator/>
      </w:r>
    </w:p>
  </w:endnote>
  <w:endnote w:type="continuationSeparator" w:id="1">
    <w:p w:rsidR="0079696D" w:rsidRDefault="0079696D" w:rsidP="0079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31E" w:rsidRDefault="0079696D">
    <w:pPr>
      <w:pStyle w:val="a3"/>
      <w:jc w:val="right"/>
    </w:pPr>
    <w:r>
      <w:fldChar w:fldCharType="begin"/>
    </w:r>
    <w:r w:rsidR="00BB4B67">
      <w:instrText xml:space="preserve"> PAGE   \* MERGEFORMAT </w:instrText>
    </w:r>
    <w:r>
      <w:fldChar w:fldCharType="separate"/>
    </w:r>
    <w:r w:rsidR="004243D3">
      <w:rPr>
        <w:noProof/>
      </w:rPr>
      <w:t>2</w:t>
    </w:r>
    <w:r>
      <w:fldChar w:fldCharType="end"/>
    </w:r>
  </w:p>
  <w:p w:rsidR="008F331E" w:rsidRDefault="004243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96D" w:rsidRDefault="0079696D" w:rsidP="0079696D">
      <w:pPr>
        <w:spacing w:after="0" w:line="240" w:lineRule="auto"/>
      </w:pPr>
      <w:r>
        <w:separator/>
      </w:r>
    </w:p>
  </w:footnote>
  <w:footnote w:type="continuationSeparator" w:id="1">
    <w:p w:rsidR="0079696D" w:rsidRDefault="0079696D" w:rsidP="00796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B67"/>
    <w:rsid w:val="0021726E"/>
    <w:rsid w:val="004243D3"/>
    <w:rsid w:val="005D796B"/>
    <w:rsid w:val="0079696D"/>
    <w:rsid w:val="00A26593"/>
    <w:rsid w:val="00BB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B4B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4B6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B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B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>Microsoft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2020-03-14T09:37:00Z</dcterms:created>
  <dcterms:modified xsi:type="dcterms:W3CDTF">2020-03-14T13:10:00Z</dcterms:modified>
</cp:coreProperties>
</file>