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81A" w:rsidRDefault="0094281A" w:rsidP="000166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005D" w:rsidRDefault="000166B9" w:rsidP="000166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166B9">
        <w:rPr>
          <w:rFonts w:ascii="Times New Roman" w:hAnsi="Times New Roman" w:cs="Times New Roman"/>
          <w:b/>
          <w:sz w:val="24"/>
          <w:szCs w:val="24"/>
        </w:rPr>
        <w:t>Приложение.</w:t>
      </w:r>
    </w:p>
    <w:p w:rsidR="000166B9" w:rsidRDefault="000166B9" w:rsidP="000166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«Интервью с историческим лицом» (1-ая команда. Эрнесто Че Гевара).</w:t>
      </w:r>
    </w:p>
    <w:p w:rsidR="000166B9" w:rsidRDefault="000166B9" w:rsidP="000166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 В какой стране он был революционером? (В Латинской Америке).</w:t>
      </w:r>
    </w:p>
    <w:p w:rsidR="000166B9" w:rsidRDefault="000166B9" w:rsidP="000166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 В какой стране он родился? (В Аргентине).</w:t>
      </w:r>
    </w:p>
    <w:p w:rsidR="000166B9" w:rsidRDefault="000166B9" w:rsidP="000166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3). В какой знаменитой революции он участвовал? (В Кубинской революции).</w:t>
      </w:r>
    </w:p>
    <w:p w:rsidR="000166B9" w:rsidRDefault="000166B9" w:rsidP="000166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4). Кем он был по профессии при жизни? </w:t>
      </w:r>
      <w:r w:rsidR="00B83DBA">
        <w:rPr>
          <w:rFonts w:ascii="Times New Roman" w:hAnsi="Times New Roman" w:cs="Times New Roman"/>
          <w:sz w:val="24"/>
          <w:szCs w:val="24"/>
        </w:rPr>
        <w:t xml:space="preserve">(Врачом </w:t>
      </w:r>
      <w:proofErr w:type="gramStart"/>
      <w:r w:rsidR="00B83DBA">
        <w:rPr>
          <w:rFonts w:ascii="Times New Roman" w:hAnsi="Times New Roman" w:cs="Times New Roman"/>
          <w:sz w:val="24"/>
          <w:szCs w:val="24"/>
        </w:rPr>
        <w:t>–х</w:t>
      </w:r>
      <w:proofErr w:type="gramEnd"/>
      <w:r w:rsidR="00B83DBA">
        <w:rPr>
          <w:rFonts w:ascii="Times New Roman" w:hAnsi="Times New Roman" w:cs="Times New Roman"/>
          <w:sz w:val="24"/>
          <w:szCs w:val="24"/>
        </w:rPr>
        <w:t>ирургом и дерматологом).</w:t>
      </w:r>
    </w:p>
    <w:p w:rsidR="00B83DBA" w:rsidRDefault="00B83DBA" w:rsidP="000166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5). По какой причине умер? ( Был взят в плен и умер от пулевых ранений).</w:t>
      </w:r>
    </w:p>
    <w:p w:rsidR="00B83DBA" w:rsidRDefault="00B83DBA" w:rsidP="000166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3DBA" w:rsidRPr="00B83DBA" w:rsidRDefault="00B83DBA" w:rsidP="00B83DB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3DBA">
        <w:rPr>
          <w:rFonts w:ascii="Times New Roman" w:hAnsi="Times New Roman" w:cs="Times New Roman"/>
          <w:sz w:val="24"/>
          <w:szCs w:val="24"/>
        </w:rPr>
        <w:t>2. «Интервью с историческим лицом</w:t>
      </w:r>
      <w:r>
        <w:rPr>
          <w:rFonts w:ascii="Times New Roman" w:hAnsi="Times New Roman" w:cs="Times New Roman"/>
          <w:sz w:val="24"/>
          <w:szCs w:val="24"/>
        </w:rPr>
        <w:t>» (2</w:t>
      </w:r>
      <w:r w:rsidRPr="00B83DBA">
        <w:rPr>
          <w:rFonts w:ascii="Times New Roman" w:hAnsi="Times New Roman" w:cs="Times New Roman"/>
          <w:sz w:val="24"/>
          <w:szCs w:val="24"/>
        </w:rPr>
        <w:t>-ая команда.</w:t>
      </w:r>
      <w:r>
        <w:rPr>
          <w:rFonts w:ascii="Times New Roman" w:hAnsi="Times New Roman" w:cs="Times New Roman"/>
          <w:sz w:val="24"/>
          <w:szCs w:val="24"/>
        </w:rPr>
        <w:t xml:space="preserve"> М.Х.Тэтчер</w:t>
      </w:r>
      <w:r w:rsidRPr="00B83DBA">
        <w:rPr>
          <w:rFonts w:ascii="Times New Roman" w:hAnsi="Times New Roman" w:cs="Times New Roman"/>
          <w:sz w:val="24"/>
          <w:szCs w:val="24"/>
        </w:rPr>
        <w:t>).</w:t>
      </w:r>
    </w:p>
    <w:p w:rsidR="00B83DBA" w:rsidRDefault="00B83DBA" w:rsidP="000166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 В какой стране правил этот человек? (В Великобритании).</w:t>
      </w:r>
    </w:p>
    <w:p w:rsidR="00B83DBA" w:rsidRDefault="00B83DBA" w:rsidP="000166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 В каком году взошёл на пост? (В 1979г.).</w:t>
      </w:r>
    </w:p>
    <w:p w:rsidR="00B83DBA" w:rsidRDefault="00B83DBA" w:rsidP="000166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3). Были ли дети? Какие складывались с ними отношения? (Два сына; почти не общались).</w:t>
      </w:r>
    </w:p>
    <w:p w:rsidR="00B83DBA" w:rsidRDefault="00B83DBA" w:rsidP="000166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4). Что особенного было в правлении? (Этот человек установил рекорд по длительности пребывания на службе).</w:t>
      </w:r>
    </w:p>
    <w:p w:rsidR="00B83DBA" w:rsidRPr="000166B9" w:rsidRDefault="00B83DBA" w:rsidP="000166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5). Представителем какой политической </w:t>
      </w:r>
      <w:r w:rsidR="00B72C38">
        <w:rPr>
          <w:rFonts w:ascii="Times New Roman" w:hAnsi="Times New Roman" w:cs="Times New Roman"/>
          <w:sz w:val="24"/>
          <w:szCs w:val="24"/>
        </w:rPr>
        <w:t>партии являлся? (Был консерватором).</w:t>
      </w:r>
    </w:p>
    <w:p w:rsidR="000166B9" w:rsidRPr="000166B9" w:rsidRDefault="000166B9" w:rsidP="000166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166B9" w:rsidRPr="000166B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6DB" w:rsidRDefault="008246DB" w:rsidP="0094281A">
      <w:pPr>
        <w:spacing w:after="0" w:line="240" w:lineRule="auto"/>
      </w:pPr>
      <w:r>
        <w:separator/>
      </w:r>
    </w:p>
  </w:endnote>
  <w:endnote w:type="continuationSeparator" w:id="0">
    <w:p w:rsidR="008246DB" w:rsidRDefault="008246DB" w:rsidP="00942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6DB" w:rsidRDefault="008246DB" w:rsidP="0094281A">
      <w:pPr>
        <w:spacing w:after="0" w:line="240" w:lineRule="auto"/>
      </w:pPr>
      <w:r>
        <w:separator/>
      </w:r>
    </w:p>
  </w:footnote>
  <w:footnote w:type="continuationSeparator" w:id="0">
    <w:p w:rsidR="008246DB" w:rsidRDefault="008246DB" w:rsidP="00942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81A" w:rsidRDefault="0094281A" w:rsidP="0094281A">
    <w:pPr>
      <w:spacing w:after="0" w:line="240" w:lineRule="auto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Семенова Елена Николаевна. Идентификатор № 207-969-467</w:t>
    </w:r>
  </w:p>
  <w:p w:rsidR="0094281A" w:rsidRPr="00B54C9A" w:rsidRDefault="0094281A" w:rsidP="0094281A">
    <w:pPr>
      <w:pStyle w:val="a4"/>
      <w:jc w:val="center"/>
      <w:rPr>
        <w:rFonts w:ascii="Times New Roman" w:hAnsi="Times New Roman" w:cs="Times New Roman"/>
        <w:b/>
        <w:sz w:val="24"/>
        <w:szCs w:val="24"/>
      </w:rPr>
    </w:pPr>
    <w:r w:rsidRPr="00B54C9A">
      <w:rPr>
        <w:rFonts w:ascii="Times New Roman" w:hAnsi="Times New Roman" w:cs="Times New Roman"/>
        <w:b/>
        <w:sz w:val="24"/>
        <w:szCs w:val="24"/>
      </w:rPr>
      <w:t xml:space="preserve">                                      </w:t>
    </w:r>
    <w:r>
      <w:rPr>
        <w:rFonts w:ascii="Times New Roman" w:hAnsi="Times New Roman" w:cs="Times New Roman"/>
        <w:b/>
        <w:sz w:val="24"/>
        <w:szCs w:val="24"/>
      </w:rPr>
      <w:t xml:space="preserve">     </w:t>
    </w:r>
    <w:r w:rsidRPr="00B54C9A">
      <w:rPr>
        <w:rFonts w:ascii="Times New Roman" w:hAnsi="Times New Roman" w:cs="Times New Roman"/>
        <w:b/>
        <w:sz w:val="24"/>
        <w:szCs w:val="24"/>
      </w:rPr>
      <w:t>Хотина Елена Владимировна Идентификатор №263-310-252</w:t>
    </w:r>
  </w:p>
  <w:p w:rsidR="0094281A" w:rsidRDefault="0094281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064CD"/>
    <w:multiLevelType w:val="hybridMultilevel"/>
    <w:tmpl w:val="46860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45BE7"/>
    <w:multiLevelType w:val="hybridMultilevel"/>
    <w:tmpl w:val="251C0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F4044"/>
    <w:multiLevelType w:val="hybridMultilevel"/>
    <w:tmpl w:val="4C525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6B9"/>
    <w:rsid w:val="000166B9"/>
    <w:rsid w:val="0028005D"/>
    <w:rsid w:val="008246DB"/>
    <w:rsid w:val="0094281A"/>
    <w:rsid w:val="00B72C38"/>
    <w:rsid w:val="00B8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6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42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281A"/>
  </w:style>
  <w:style w:type="paragraph" w:styleId="a6">
    <w:name w:val="footer"/>
    <w:basedOn w:val="a"/>
    <w:link w:val="a7"/>
    <w:uiPriority w:val="99"/>
    <w:unhideWhenUsed/>
    <w:rsid w:val="00942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28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6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42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281A"/>
  </w:style>
  <w:style w:type="paragraph" w:styleId="a6">
    <w:name w:val="footer"/>
    <w:basedOn w:val="a"/>
    <w:link w:val="a7"/>
    <w:uiPriority w:val="99"/>
    <w:unhideWhenUsed/>
    <w:rsid w:val="00942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2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2013-12-21T15:47:00Z</dcterms:created>
  <dcterms:modified xsi:type="dcterms:W3CDTF">2013-12-23T14:22:00Z</dcterms:modified>
</cp:coreProperties>
</file>