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F6" w:rsidRPr="004D2CF6" w:rsidRDefault="00C95947" w:rsidP="00C95947">
      <w:pPr>
        <w:tabs>
          <w:tab w:val="left" w:pos="7100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EE22BC">
        <w:rPr>
          <w:b/>
          <w:i/>
        </w:rPr>
        <w:t xml:space="preserve">               </w:t>
      </w:r>
      <w:r>
        <w:rPr>
          <w:b/>
          <w:i/>
        </w:rPr>
        <w:t xml:space="preserve"> </w:t>
      </w:r>
      <w:r w:rsidR="004D2CF6" w:rsidRPr="004D2CF6">
        <w:rPr>
          <w:b/>
        </w:rPr>
        <w:t>221-415-027</w:t>
      </w:r>
      <w:r w:rsidR="00EE22BC">
        <w:rPr>
          <w:b/>
        </w:rPr>
        <w:t xml:space="preserve">  Лисецкая</w:t>
      </w:r>
    </w:p>
    <w:p w:rsidR="00C95947" w:rsidRDefault="004D2CF6" w:rsidP="00C95947">
      <w:pPr>
        <w:tabs>
          <w:tab w:val="left" w:pos="7100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</w:t>
      </w:r>
      <w:r w:rsidR="00C95947" w:rsidRPr="00C21534">
        <w:rPr>
          <w:b/>
          <w:i/>
        </w:rPr>
        <w:t xml:space="preserve">Приложение </w:t>
      </w:r>
      <w:r w:rsidR="00C95947">
        <w:rPr>
          <w:b/>
          <w:i/>
        </w:rPr>
        <w:t>5</w:t>
      </w:r>
    </w:p>
    <w:p w:rsidR="00C95947" w:rsidRPr="00C21534" w:rsidRDefault="00C95947" w:rsidP="00C95947">
      <w:pPr>
        <w:tabs>
          <w:tab w:val="left" w:pos="7100"/>
        </w:tabs>
        <w:jc w:val="both"/>
        <w:rPr>
          <w:b/>
          <w:i/>
        </w:rPr>
      </w:pPr>
      <w:r w:rsidRPr="00C21534">
        <w:rPr>
          <w:i/>
        </w:rPr>
        <w:t xml:space="preserve">            </w:t>
      </w:r>
    </w:p>
    <w:p w:rsidR="00C95947" w:rsidRPr="00C21534" w:rsidRDefault="00C95947" w:rsidP="00C95947">
      <w:pPr>
        <w:tabs>
          <w:tab w:val="left" w:pos="7100"/>
        </w:tabs>
        <w:jc w:val="both"/>
        <w:rPr>
          <w:b/>
        </w:rPr>
      </w:pPr>
      <w:r w:rsidRPr="00C21534">
        <w:rPr>
          <w:b/>
        </w:rPr>
        <w:t xml:space="preserve">        При выполнении лабораторных работ, соблюдайте основные правила техники безопасности:</w:t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057900" cy="914400"/>
            <wp:effectExtent l="19050" t="0" r="0" b="0"/>
            <wp:docPr id="1" name="Рисунок 4" descr="Лабиринт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абиринт5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81600" cy="733425"/>
            <wp:effectExtent l="19050" t="0" r="0" b="0"/>
            <wp:docPr id="2" name="Рисунок 5" descr="Лабиринт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абиринт6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81600" cy="695325"/>
            <wp:effectExtent l="19050" t="0" r="0" b="0"/>
            <wp:docPr id="3" name="Рисунок 6" descr="Лабиринт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Лабиринт7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81600" cy="666750"/>
            <wp:effectExtent l="19050" t="0" r="0" b="0"/>
            <wp:docPr id="4" name="Рисунок 7" descr="Лабиринт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Лабиринт8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81600" cy="600075"/>
            <wp:effectExtent l="19050" t="0" r="0" b="0"/>
            <wp:docPr id="5" name="Рисунок 8" descr="Лабиринт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абиринт9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81600" cy="638175"/>
            <wp:effectExtent l="19050" t="0" r="0" b="0"/>
            <wp:docPr id="6" name="Рисунок 9" descr="Лабиринт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Лабиринт10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81600" cy="838200"/>
            <wp:effectExtent l="19050" t="0" r="0" b="0"/>
            <wp:docPr id="7" name="Рисунок 11" descr="Лабиринт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Лабиринт12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6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ind w:left="18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133975" cy="942975"/>
            <wp:effectExtent l="19050" t="0" r="9525" b="0"/>
            <wp:docPr id="8" name="Рисунок 12" descr="Лабиринт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Лабиринт13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47" w:rsidRPr="00C21534" w:rsidRDefault="00C95947" w:rsidP="00C95947">
      <w:pPr>
        <w:tabs>
          <w:tab w:val="left" w:pos="7100"/>
        </w:tabs>
        <w:ind w:left="180"/>
        <w:jc w:val="both"/>
        <w:rPr>
          <w:b/>
        </w:rPr>
      </w:pPr>
      <w:r>
        <w:rPr>
          <w:noProof/>
        </w:rPr>
        <w:drawing>
          <wp:inline distT="0" distB="0" distL="0" distR="0">
            <wp:extent cx="5238750" cy="666750"/>
            <wp:effectExtent l="19050" t="0" r="0" b="0"/>
            <wp:docPr id="9" name="Рисунок 14" descr="Лабиринт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Лабиринт15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0BA" w:rsidRDefault="006C20BA"/>
    <w:sectPr w:rsidR="006C20BA" w:rsidSect="00C9594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947"/>
    <w:rsid w:val="004B1495"/>
    <w:rsid w:val="004D2CF6"/>
    <w:rsid w:val="006C20BA"/>
    <w:rsid w:val="00C95947"/>
    <w:rsid w:val="00D36E06"/>
    <w:rsid w:val="00EE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Лисецкая</dc:creator>
  <cp:lastModifiedBy> </cp:lastModifiedBy>
  <cp:revision>4</cp:revision>
  <dcterms:created xsi:type="dcterms:W3CDTF">2010-02-01T18:52:00Z</dcterms:created>
  <dcterms:modified xsi:type="dcterms:W3CDTF">2010-02-02T04:58:00Z</dcterms:modified>
</cp:coreProperties>
</file>