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E0" w:rsidRPr="00A303E0" w:rsidRDefault="00A303E0" w:rsidP="00A303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ИСТОРИИ ЛЕТОИСЧИСЛЕНИЯ</w:t>
      </w:r>
    </w:p>
    <w:p w:rsidR="00A303E0" w:rsidRPr="00A303E0" w:rsidRDefault="00A303E0" w:rsidP="00A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3E0" w:rsidRDefault="00A303E0" w:rsidP="00A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E0">
        <w:rPr>
          <w:rFonts w:ascii="Times New Roman" w:hAnsi="Times New Roman" w:cs="Times New Roman"/>
          <w:sz w:val="24"/>
          <w:szCs w:val="24"/>
        </w:rPr>
        <w:t xml:space="preserve">     Потребность измерять время возникла много тысяч лет назад. </w:t>
      </w:r>
    </w:p>
    <w:p w:rsidR="00A303E0" w:rsidRPr="00A303E0" w:rsidRDefault="00A303E0" w:rsidP="00A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03E0">
        <w:rPr>
          <w:rFonts w:ascii="Times New Roman" w:hAnsi="Times New Roman" w:cs="Times New Roman"/>
          <w:sz w:val="24"/>
          <w:szCs w:val="24"/>
        </w:rPr>
        <w:t>Уже первобытные люди научились измерять время по числу суток, наблюдая за солнцем и луной. Так, более 6 тысяч лет назад в древних государствах Вавилон и Палестина, Китай, Греция и Рим  люди высчитали число дней, за которое луна меняет свой облик и вновь возвращается в прежнее состояние. Таким образом,  возникло представление о лунном месяце. Год тогда равнялся 354 (тремстам пятидесяти четырем)  суткам, а Китае, Греции и Древнем Риме – 354 (тремстам пятидесяти четырем)  суткам и одному месяцу.</w:t>
      </w:r>
    </w:p>
    <w:p w:rsidR="00A303E0" w:rsidRPr="00A303E0" w:rsidRDefault="00A303E0" w:rsidP="00A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E0">
        <w:rPr>
          <w:rFonts w:ascii="Times New Roman" w:hAnsi="Times New Roman" w:cs="Times New Roman"/>
          <w:sz w:val="24"/>
          <w:szCs w:val="24"/>
        </w:rPr>
        <w:t xml:space="preserve">     В это же примерно время в Египте, Индии, Центральной Америке велись свои подсчеты, и здешние, уже солнечные, календари насчитывали 360 суток и еще 5.</w:t>
      </w:r>
    </w:p>
    <w:p w:rsidR="00A303E0" w:rsidRPr="00A303E0" w:rsidRDefault="00A303E0" w:rsidP="00A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E0">
        <w:rPr>
          <w:rFonts w:ascii="Times New Roman" w:hAnsi="Times New Roman" w:cs="Times New Roman"/>
          <w:sz w:val="24"/>
          <w:szCs w:val="24"/>
        </w:rPr>
        <w:t xml:space="preserve">     Как видим, астрономический год равен точной цифре, а именно тремстам пятидесяти пяти суткам пяти часам, сорока восьми минутам и сорока шести секундам. Поэтому данные календари были не совсем точными. Когда начинать новый год – тоже было спорным вопросом. Древние египтяне, например, начинали отсчет лет заново каждый раз с правления нового фараона, в Древней Греции велось летоисчисление по олимпиадам, в Древнем Риме – от основания города Рима. Но это было неудобно. </w:t>
      </w:r>
    </w:p>
    <w:p w:rsidR="00A303E0" w:rsidRPr="00A303E0" w:rsidRDefault="00A303E0" w:rsidP="00A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3E0">
        <w:rPr>
          <w:rFonts w:ascii="Times New Roman" w:hAnsi="Times New Roman" w:cs="Times New Roman"/>
          <w:sz w:val="24"/>
          <w:szCs w:val="24"/>
        </w:rPr>
        <w:t xml:space="preserve">    Счет лет, которым пользуются современные люди, связан с верой в Иисуса Христа. Первым в нашем летоисчислении является год рождения  Иисуса Христа. С распространением христианской веры  в 1 веке до нашей эры был создан в Риме так называемый Юлианский календарь. </w:t>
      </w:r>
      <w:proofErr w:type="gramStart"/>
      <w:r w:rsidRPr="00A303E0">
        <w:rPr>
          <w:rFonts w:ascii="Times New Roman" w:hAnsi="Times New Roman" w:cs="Times New Roman"/>
          <w:sz w:val="24"/>
          <w:szCs w:val="24"/>
        </w:rPr>
        <w:t>Само название</w:t>
      </w:r>
      <w:proofErr w:type="gramEnd"/>
      <w:r w:rsidRPr="00A303E0">
        <w:rPr>
          <w:rFonts w:ascii="Times New Roman" w:hAnsi="Times New Roman" w:cs="Times New Roman"/>
          <w:sz w:val="24"/>
          <w:szCs w:val="24"/>
        </w:rPr>
        <w:t xml:space="preserve"> «календарь» тоже появилось в данной стране, так как  римляне называли календами месяцы. А Юлианский он потому, что возник по распоряжению знаменитого императора Рима Юлия Цезаря. Год равнялся тремстам пятидесяти пяти суткам, а раз в четыре года - тремстам пятидесяти шести суткам. Т.е., римляне уже выделяли високосный год. Много лет существовал Юлианский календарь. И только в 1582 году папа римский Григорий </w:t>
      </w:r>
      <w:r w:rsidRPr="00A303E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A303E0">
        <w:rPr>
          <w:rFonts w:ascii="Times New Roman" w:hAnsi="Times New Roman" w:cs="Times New Roman"/>
          <w:sz w:val="24"/>
          <w:szCs w:val="24"/>
        </w:rPr>
        <w:t xml:space="preserve"> предложил более точный, которым пользуется сегодня весь мир – Григорианский календарь. Разница у него с </w:t>
      </w:r>
      <w:proofErr w:type="gramStart"/>
      <w:r w:rsidRPr="00A303E0">
        <w:rPr>
          <w:rFonts w:ascii="Times New Roman" w:hAnsi="Times New Roman" w:cs="Times New Roman"/>
          <w:sz w:val="24"/>
          <w:szCs w:val="24"/>
        </w:rPr>
        <w:t>Юлианским</w:t>
      </w:r>
      <w:proofErr w:type="gramEnd"/>
      <w:r w:rsidRPr="00A303E0">
        <w:rPr>
          <w:rFonts w:ascii="Times New Roman" w:hAnsi="Times New Roman" w:cs="Times New Roman"/>
          <w:sz w:val="24"/>
          <w:szCs w:val="24"/>
        </w:rPr>
        <w:t xml:space="preserve"> составляет чуть более 11 суток. Это самый точный календарь на сегодняшний день.</w:t>
      </w:r>
    </w:p>
    <w:p w:rsidR="00A303E0" w:rsidRPr="00A303E0" w:rsidRDefault="00A303E0" w:rsidP="00A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C9A" w:rsidRPr="00A303E0" w:rsidRDefault="007B7C9A" w:rsidP="00A303E0">
      <w:pPr>
        <w:spacing w:after="0" w:line="240" w:lineRule="auto"/>
        <w:rPr>
          <w:rFonts w:ascii="Times New Roman" w:hAnsi="Times New Roman" w:cs="Times New Roman"/>
        </w:rPr>
      </w:pPr>
    </w:p>
    <w:sectPr w:rsidR="007B7C9A" w:rsidRPr="00A303E0" w:rsidSect="00A303E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03E0"/>
    <w:rsid w:val="007B7C9A"/>
    <w:rsid w:val="00A3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Company>MultiDVD Team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2010-01-20T17:25:00Z</dcterms:created>
  <dcterms:modified xsi:type="dcterms:W3CDTF">2010-01-20T17:29:00Z</dcterms:modified>
</cp:coreProperties>
</file>