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CB" w:rsidRDefault="001B7CCB" w:rsidP="001B7CCB">
      <w:pPr>
        <w:jc w:val="right"/>
        <w:rPr>
          <w:bCs/>
        </w:rPr>
      </w:pPr>
    </w:p>
    <w:p w:rsidR="001B7CCB" w:rsidRPr="0077008A" w:rsidRDefault="001B7CCB" w:rsidP="001B7CCB">
      <w:pPr>
        <w:jc w:val="right"/>
        <w:rPr>
          <w:sz w:val="28"/>
          <w:szCs w:val="28"/>
        </w:rPr>
      </w:pPr>
      <w:r>
        <w:rPr>
          <w:bCs/>
        </w:rPr>
        <w:t>Приложение №3</w:t>
      </w:r>
    </w:p>
    <w:p w:rsidR="001B7CCB" w:rsidRPr="00637CD2" w:rsidRDefault="001B7CCB" w:rsidP="001B7CCB">
      <w:pPr>
        <w:shd w:val="clear" w:color="auto" w:fill="FFFFFF"/>
        <w:spacing w:line="206" w:lineRule="exact"/>
      </w:pPr>
      <w:r w:rsidRPr="00637CD2">
        <w:t>Жанна Д'Арк родилась в 1412 г. Отец и мать Жанны были простые, неграмотные крестья</w:t>
      </w:r>
      <w:r w:rsidRPr="00637CD2">
        <w:softHyphen/>
        <w:t>не; сама Жанна пожизненно осталась неграмотной. Ее отец был суровым, деловым человеком; мать — тихой, кроткой, богобоязненной женщиной. У Жанны было три брата и одна младшая сестра. Вся семья жила обычным сельским трудом и ничем особенным не отлича</w:t>
      </w:r>
      <w:r w:rsidRPr="00637CD2">
        <w:softHyphen/>
        <w:t>ть. Их дом был по соседству с церковью, что части отразилось и на характере Жанны. Жанна была здоровой, крепкой, красивой девочкой.</w:t>
      </w:r>
    </w:p>
    <w:p w:rsidR="001B7CCB" w:rsidRPr="00637CD2" w:rsidRDefault="001B7CCB" w:rsidP="001B7CCB">
      <w:pPr>
        <w:shd w:val="clear" w:color="auto" w:fill="FFFFFF"/>
        <w:spacing w:before="29" w:line="206" w:lineRule="exact"/>
        <w:ind w:right="10"/>
        <w:jc w:val="both"/>
      </w:pPr>
      <w:r w:rsidRPr="00637CD2">
        <w:t>Общества сверстников она не чуждалась, но от</w:t>
      </w:r>
      <w:r w:rsidRPr="00637CD2">
        <w:softHyphen/>
        <w:t>личалась тем, что была тиха, сосредоточенна, молчалива и задумчива. Жанна отличалась прямотой характера, любовью к ближнему, склонно</w:t>
      </w:r>
      <w:r w:rsidRPr="00637CD2">
        <w:softHyphen/>
        <w:t>стью к самоотвержению, замкнутостью, нежно</w:t>
      </w:r>
      <w:r w:rsidRPr="00637CD2">
        <w:softHyphen/>
        <w:t>стью, незлобием, непоколебимостью убеждений и стойкостью при их защите. Все эти черты ха</w:t>
      </w:r>
      <w:r w:rsidRPr="00637CD2">
        <w:softHyphen/>
        <w:t xml:space="preserve">рактера освещались особенной склонностью к </w:t>
      </w:r>
      <w:r w:rsidRPr="00637CD2">
        <w:rPr>
          <w:smallCaps/>
        </w:rPr>
        <w:t xml:space="preserve">мистицизму, </w:t>
      </w:r>
      <w:r w:rsidRPr="00637CD2">
        <w:t>фантазированию и мечтательности.</w:t>
      </w:r>
    </w:p>
    <w:p w:rsidR="001B7CCB" w:rsidRPr="00637CD2" w:rsidRDefault="001B7CCB" w:rsidP="001B7CCB">
      <w:pPr>
        <w:shd w:val="clear" w:color="auto" w:fill="FFFFFF"/>
        <w:spacing w:line="206" w:lineRule="exact"/>
        <w:ind w:left="24" w:right="5" w:firstLine="226"/>
        <w:jc w:val="both"/>
      </w:pPr>
      <w:r w:rsidRPr="00637CD2">
        <w:t>...6 марта 1429 г. Жанна явилась в Шинон. Ей было 18 лет. Рассказывали, что Жанна была вы</w:t>
      </w:r>
      <w:r w:rsidRPr="00637CD2">
        <w:softHyphen/>
        <w:t>сока, стройна, с черными волосами, грациозна и обладала приятным голосом. Она стойко вы</w:t>
      </w:r>
      <w:r w:rsidRPr="00637CD2">
        <w:softHyphen/>
        <w:t>носила утомление, была прекрасной наездницей, хорошо владела оружием.</w:t>
      </w:r>
    </w:p>
    <w:p w:rsidR="001B7CCB" w:rsidRPr="00637CD2" w:rsidRDefault="001B7CCB" w:rsidP="001B7CCB">
      <w:pPr>
        <w:shd w:val="clear" w:color="auto" w:fill="FFFFFF"/>
        <w:spacing w:line="206" w:lineRule="exact"/>
        <w:ind w:right="19" w:firstLine="254"/>
        <w:jc w:val="both"/>
      </w:pPr>
      <w:r w:rsidRPr="00637CD2">
        <w:t>...При въезде в Орлеан впереди войска нахо</w:t>
      </w:r>
      <w:r w:rsidRPr="00637CD2">
        <w:softHyphen/>
        <w:t>дилась Жанна. Она была В рыцарском одеянии: в берете, тунике, длинном камзоле, рейтузах и при шпорах. На коне она сидела не хуже кавале</w:t>
      </w:r>
      <w:r w:rsidRPr="00637CD2">
        <w:softHyphen/>
        <w:t xml:space="preserve">риста, в руке — копье, в другой — знамя, у бедра - меч св. Катерины. Кто-то из несущих факел подошел так близко к знамени, что материя загорелась; при этом Жанна пришпорила свою лошадь и так быстро повернула ее и потушила </w:t>
      </w:r>
      <w:r w:rsidRPr="00637CD2">
        <w:rPr>
          <w:spacing w:val="-1"/>
        </w:rPr>
        <w:t>пламя, что все окружающие были удивлены ее во</w:t>
      </w:r>
      <w:r w:rsidRPr="00637CD2">
        <w:rPr>
          <w:spacing w:val="-1"/>
        </w:rPr>
        <w:softHyphen/>
      </w:r>
      <w:r w:rsidRPr="00637CD2">
        <w:t>енной, как будто привычной, выправкой.</w:t>
      </w:r>
    </w:p>
    <w:p w:rsidR="001B7CCB" w:rsidRPr="00637CD2" w:rsidRDefault="001B7CCB" w:rsidP="001B7CCB">
      <w:pPr>
        <w:shd w:val="clear" w:color="auto" w:fill="FFFFFF"/>
        <w:spacing w:line="206" w:lineRule="exact"/>
        <w:ind w:left="5" w:right="14" w:firstLine="226"/>
        <w:jc w:val="both"/>
      </w:pPr>
      <w:r w:rsidRPr="00637CD2">
        <w:t>...Жанна в бою всегда была впереди войска, вся закованная в блестящую чешую, со странным для врага и воодушевляющим для своих знаме</w:t>
      </w:r>
      <w:r w:rsidRPr="00637CD2">
        <w:softHyphen/>
        <w:t>нем в руках и мечом, никого не рубящим, но всех побеждающим. Ее окружали рыцари, она руко</w:t>
      </w:r>
      <w:r w:rsidRPr="00637CD2">
        <w:softHyphen/>
        <w:t>водила ходом сражения. В разговоре о планах сражения и распорядке войск она показывала полное понимание дела, при воинском кличе она всегда являлась на место сражения первой, на коне или пешая. Герцог Алансонский, сражав</w:t>
      </w:r>
      <w:r w:rsidRPr="00637CD2">
        <w:softHyphen/>
        <w:t>шийся вместе с Жанной и дружески относивший</w:t>
      </w:r>
      <w:r w:rsidRPr="00637CD2">
        <w:softHyphen/>
        <w:t>ся к ней, говорил, что на войне она действовала так разумно и осторожно, как будто была офи</w:t>
      </w:r>
      <w:r w:rsidRPr="00637CD2">
        <w:softHyphen/>
        <w:t>цером, прослужившим в армии 20-30 лет, особен</w:t>
      </w:r>
      <w:r w:rsidRPr="00637CD2">
        <w:softHyphen/>
        <w:t>но же она была искусна в артиллерийском деле.</w:t>
      </w:r>
    </w:p>
    <w:p w:rsidR="001B7CCB" w:rsidRPr="00637CD2" w:rsidRDefault="001B7CCB" w:rsidP="001B7CCB">
      <w:pPr>
        <w:shd w:val="clear" w:color="auto" w:fill="FFFFFF"/>
        <w:spacing w:line="206" w:lineRule="exact"/>
        <w:ind w:right="14" w:firstLine="230"/>
        <w:jc w:val="both"/>
      </w:pPr>
      <w:r w:rsidRPr="00637CD2">
        <w:t>...Будучи примером храбрости, благоразумия и самоотверженности, как любой воин, Жанна вместе с тем оставалась доброй, чистой, невин</w:t>
      </w:r>
      <w:r w:rsidRPr="00637CD2">
        <w:softHyphen/>
        <w:t>ной и слабой девушкой. Получив под Орлеаном, при осаде одного из неприятельских бастионов, рану, она очень испугалась и плакала. Когда же увидела, что войско, заметившее ее падение, сме</w:t>
      </w:r>
      <w:r w:rsidRPr="00637CD2">
        <w:softHyphen/>
        <w:t>шалось, она собственноручно вырвала из раны стрелу, с неперевязанной раной бросилась на приступ, и крепость мгновенно была взята.</w:t>
      </w:r>
    </w:p>
    <w:p w:rsidR="001B7CCB" w:rsidRPr="00637CD2" w:rsidRDefault="001B7CCB" w:rsidP="001B7CCB">
      <w:pPr>
        <w:shd w:val="clear" w:color="auto" w:fill="FFFFFF"/>
        <w:spacing w:line="206" w:lineRule="exact"/>
        <w:ind w:left="230"/>
        <w:rPr>
          <w:b/>
        </w:rPr>
      </w:pPr>
      <w:r w:rsidRPr="00637CD2">
        <w:rPr>
          <w:b/>
        </w:rPr>
        <w:t>Резюме</w:t>
      </w:r>
    </w:p>
    <w:p w:rsidR="001B7CCB" w:rsidRPr="00637CD2" w:rsidRDefault="001B7CCB" w:rsidP="001B7CCB">
      <w:pPr>
        <w:shd w:val="clear" w:color="auto" w:fill="FFFFFF"/>
        <w:spacing w:line="206" w:lineRule="exact"/>
        <w:ind w:right="10" w:firstLine="221"/>
        <w:jc w:val="both"/>
      </w:pPr>
      <w:r w:rsidRPr="00637CD2">
        <w:t>Жанна д'Арк — высокорослая, крепко сложен</w:t>
      </w:r>
      <w:r w:rsidRPr="00637CD2">
        <w:softHyphen/>
        <w:t>ная, исключительно сильная, но стройная девуш</w:t>
      </w:r>
      <w:r w:rsidRPr="00637CD2">
        <w:softHyphen/>
        <w:t>ка с тонкой женственной талией. Ее лицо также было очень красиво. Общее телосложение харак</w:t>
      </w:r>
      <w:r w:rsidRPr="00637CD2">
        <w:softHyphen/>
        <w:t>теризовалось несколько мужскими пропорция</w:t>
      </w:r>
      <w:r w:rsidRPr="00637CD2">
        <w:softHyphen/>
        <w:t>ми. Она очень любила физические и военные упражнения и охотно носила мужскую одежду. У нее никогда не было менструаций (энциклопеди</w:t>
      </w:r>
      <w:r w:rsidRPr="00637CD2">
        <w:softHyphen/>
        <w:t xml:space="preserve">ческий словарь </w:t>
      </w:r>
      <w:r w:rsidRPr="00510EE2">
        <w:t>"</w:t>
      </w:r>
      <w:r w:rsidRPr="00637CD2">
        <w:rPr>
          <w:lang w:val="en-US"/>
        </w:rPr>
        <w:t>Larousse</w:t>
      </w:r>
      <w:r w:rsidRPr="00510EE2">
        <w:t xml:space="preserve">"; </w:t>
      </w:r>
      <w:r w:rsidRPr="00637CD2">
        <w:t>Париж, 1964). Все это, в совокупности с другими особенностями, позволяет через пять с половиной веков уверен</w:t>
      </w:r>
      <w:r w:rsidRPr="00637CD2">
        <w:softHyphen/>
        <w:t>но ставить Жанне д'Арк диагноз синдрома тестикулярной феминизации — синдрома Морриса.</w:t>
      </w:r>
    </w:p>
    <w:p w:rsidR="001B7CCB" w:rsidRPr="00637CD2" w:rsidRDefault="001B7CCB" w:rsidP="001B7CCB">
      <w:pPr>
        <w:shd w:val="clear" w:color="auto" w:fill="FFFFFF"/>
        <w:spacing w:line="206" w:lineRule="exact"/>
        <w:ind w:firstLine="173"/>
        <w:rPr>
          <w:spacing w:val="-1"/>
        </w:rPr>
      </w:pPr>
      <w:r w:rsidRPr="00637CD2">
        <w:rPr>
          <w:i/>
          <w:iCs/>
          <w:u w:val="single"/>
        </w:rPr>
        <w:t>Обоснования диагн</w:t>
      </w:r>
      <w:r w:rsidRPr="00637CD2">
        <w:rPr>
          <w:i/>
          <w:iCs/>
        </w:rPr>
        <w:t xml:space="preserve">оза: </w:t>
      </w:r>
    </w:p>
    <w:p w:rsidR="001B7CCB" w:rsidRPr="00637CD2" w:rsidRDefault="001B7CCB" w:rsidP="001B7CC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06" w:lineRule="exact"/>
        <w:ind w:firstLine="173"/>
      </w:pPr>
      <w:r w:rsidRPr="00637CD2">
        <w:rPr>
          <w:spacing w:val="-1"/>
        </w:rPr>
        <w:t>Жанна д Арк очень быстро и хорошо научи</w:t>
      </w:r>
      <w:r w:rsidRPr="00637CD2">
        <w:rPr>
          <w:spacing w:val="-1"/>
        </w:rPr>
        <w:softHyphen/>
      </w:r>
      <w:r w:rsidRPr="00637CD2">
        <w:t xml:space="preserve">лась владеть оружием, прекрасно держалась в седле, обладала большой физической силой. </w:t>
      </w:r>
      <w:r w:rsidRPr="00637CD2">
        <w:rPr>
          <w:i/>
          <w:iCs/>
        </w:rPr>
        <w:t>(Спортсменка.)</w:t>
      </w:r>
    </w:p>
    <w:p w:rsidR="001B7CCB" w:rsidRPr="00637CD2" w:rsidRDefault="001B7CCB" w:rsidP="001B7CCB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06" w:lineRule="exact"/>
        <w:ind w:left="5" w:right="10" w:firstLine="230"/>
        <w:jc w:val="both"/>
        <w:rPr>
          <w:spacing w:val="-13"/>
        </w:rPr>
      </w:pPr>
      <w:r w:rsidRPr="00637CD2">
        <w:rPr>
          <w:spacing w:val="-1"/>
        </w:rPr>
        <w:t>Она была высокой, стройной, статной девуш</w:t>
      </w:r>
      <w:r w:rsidRPr="00637CD2">
        <w:rPr>
          <w:spacing w:val="-1"/>
        </w:rPr>
        <w:softHyphen/>
      </w:r>
      <w:r w:rsidRPr="00637CD2">
        <w:t>кой, длиннорукой и длинноногой, с очень привле</w:t>
      </w:r>
      <w:r w:rsidRPr="00637CD2">
        <w:softHyphen/>
      </w:r>
      <w:r w:rsidRPr="00637CD2">
        <w:rPr>
          <w:spacing w:val="-1"/>
        </w:rPr>
        <w:t xml:space="preserve">кательным лицом. </w:t>
      </w:r>
    </w:p>
    <w:p w:rsidR="001B7CCB" w:rsidRPr="00637CD2" w:rsidRDefault="001B7CCB" w:rsidP="001B7CCB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06" w:lineRule="exact"/>
        <w:ind w:left="5" w:right="10" w:firstLine="230"/>
        <w:jc w:val="both"/>
        <w:rPr>
          <w:spacing w:val="-13"/>
        </w:rPr>
      </w:pPr>
      <w:r w:rsidRPr="00637CD2">
        <w:t>В ту далекую эпоху, когда храбрость и геро</w:t>
      </w:r>
      <w:r w:rsidRPr="00637CD2">
        <w:softHyphen/>
        <w:t xml:space="preserve">изм женщин требовались редко, Жанна д Арк проявила исключительный, последовательный и </w:t>
      </w:r>
      <w:r w:rsidRPr="00637CD2">
        <w:rPr>
          <w:spacing w:val="-4"/>
        </w:rPr>
        <w:t>стойкий героизм.</w:t>
      </w:r>
    </w:p>
    <w:p w:rsidR="001B7CCB" w:rsidRPr="00637CD2" w:rsidRDefault="001B7CCB" w:rsidP="001B7CCB">
      <w:pPr>
        <w:widowControl w:val="0"/>
        <w:numPr>
          <w:ilvl w:val="0"/>
          <w:numId w:val="1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after="0" w:line="206" w:lineRule="exact"/>
        <w:ind w:left="5" w:right="10" w:firstLine="230"/>
        <w:jc w:val="both"/>
        <w:rPr>
          <w:spacing w:val="-13"/>
        </w:rPr>
      </w:pPr>
      <w:r w:rsidRPr="00637CD2">
        <w:t xml:space="preserve">.Характерным для Жанны было то, что она </w:t>
      </w:r>
      <w:r w:rsidRPr="00637CD2">
        <w:rPr>
          <w:spacing w:val="-2"/>
        </w:rPr>
        <w:t>постоянно носила мужское платье. В ту эпоху, ког</w:t>
      </w:r>
      <w:r w:rsidRPr="00637CD2">
        <w:rPr>
          <w:spacing w:val="-2"/>
        </w:rPr>
        <w:softHyphen/>
      </w:r>
      <w:r w:rsidRPr="00637CD2">
        <w:t>да женщинам никак не положено было носить мужское платье и даже считалось грехом, Жанна д Арк его носила и отказывалась от него очень не</w:t>
      </w:r>
      <w:r w:rsidRPr="00637CD2">
        <w:softHyphen/>
      </w:r>
      <w:r w:rsidRPr="00637CD2">
        <w:rPr>
          <w:spacing w:val="-5"/>
        </w:rPr>
        <w:t>охотно, под большим давлением. (</w:t>
      </w:r>
      <w:r w:rsidRPr="00637CD2">
        <w:rPr>
          <w:i/>
          <w:iCs/>
          <w:spacing w:val="-5"/>
        </w:rPr>
        <w:t>С</w:t>
      </w:r>
      <w:r w:rsidRPr="00637CD2">
        <w:rPr>
          <w:i/>
          <w:iCs/>
          <w:spacing w:val="-6"/>
        </w:rPr>
        <w:t>клонность к ношению мужской одежды.)</w:t>
      </w:r>
    </w:p>
    <w:p w:rsidR="001B7CCB" w:rsidRPr="00637CD2" w:rsidRDefault="001B7CCB" w:rsidP="001B7CCB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06" w:lineRule="exact"/>
        <w:ind w:right="29"/>
        <w:jc w:val="both"/>
        <w:rPr>
          <w:spacing w:val="-8"/>
        </w:rPr>
      </w:pPr>
      <w:r w:rsidRPr="00637CD2">
        <w:t>В военных, организационных и политичес</w:t>
      </w:r>
      <w:r w:rsidRPr="00637CD2">
        <w:softHyphen/>
        <w:t>ких делах проявляла здравый смысл, сообрази</w:t>
      </w:r>
      <w:r w:rsidRPr="00637CD2">
        <w:softHyphen/>
        <w:t xml:space="preserve">тельность, практицизм. </w:t>
      </w:r>
      <w:r w:rsidRPr="00637CD2">
        <w:rPr>
          <w:i/>
          <w:iCs/>
        </w:rPr>
        <w:t>(</w:t>
      </w:r>
      <w:r w:rsidRPr="00637CD2">
        <w:rPr>
          <w:i/>
          <w:iCs/>
          <w:spacing w:val="-5"/>
        </w:rPr>
        <w:t xml:space="preserve">Характеризуются как "исключительно деловитые". </w:t>
      </w:r>
    </w:p>
    <w:p w:rsidR="001B7CCB" w:rsidRPr="00637CD2" w:rsidRDefault="001B7CCB" w:rsidP="001B7CCB">
      <w:pPr>
        <w:widowControl w:val="0"/>
        <w:numPr>
          <w:ilvl w:val="0"/>
          <w:numId w:val="2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06" w:lineRule="exact"/>
        <w:ind w:left="77" w:right="24" w:firstLine="230"/>
        <w:jc w:val="both"/>
        <w:rPr>
          <w:spacing w:val="-8"/>
        </w:rPr>
      </w:pPr>
      <w:r w:rsidRPr="00637CD2">
        <w:t>Жанна д'Арк проявила исключительный интеллект, заставив англичан снять осаду Орле</w:t>
      </w:r>
      <w:r w:rsidRPr="00637CD2">
        <w:softHyphen/>
        <w:t>ана, преследуя и уничтожая их (битва при Пате). Редчайшую находчивость и интеллект она про</w:t>
      </w:r>
      <w:r w:rsidRPr="00637CD2">
        <w:softHyphen/>
      </w:r>
      <w:r w:rsidRPr="00637CD2">
        <w:rPr>
          <w:spacing w:val="-1"/>
        </w:rPr>
        <w:t>явила во время Руанского суда, когда на изощрен</w:t>
      </w:r>
      <w:r w:rsidRPr="00637CD2">
        <w:rPr>
          <w:spacing w:val="-1"/>
        </w:rPr>
        <w:softHyphen/>
      </w:r>
      <w:r w:rsidRPr="00637CD2">
        <w:t xml:space="preserve">ные вопросы судей она отвечала так находчиво, что те </w:t>
      </w:r>
      <w:r w:rsidRPr="00637CD2">
        <w:lastRenderedPageBreak/>
        <w:t>никак не могли загнать ее в ловушку.</w:t>
      </w:r>
    </w:p>
    <w:p w:rsidR="001B7CCB" w:rsidRPr="00637CD2" w:rsidRDefault="001B7CCB" w:rsidP="001B7CCB">
      <w:pPr>
        <w:shd w:val="clear" w:color="auto" w:fill="FFFFFF"/>
        <w:tabs>
          <w:tab w:val="left" w:pos="408"/>
        </w:tabs>
        <w:spacing w:line="206" w:lineRule="exact"/>
        <w:ind w:left="312"/>
      </w:pPr>
      <w:r w:rsidRPr="00637CD2">
        <w:rPr>
          <w:spacing w:val="-12"/>
        </w:rPr>
        <w:t>7.</w:t>
      </w:r>
      <w:r w:rsidRPr="00637CD2">
        <w:tab/>
      </w:r>
      <w:r w:rsidRPr="00637CD2">
        <w:rPr>
          <w:spacing w:val="-1"/>
        </w:rPr>
        <w:t xml:space="preserve">Аменорея. </w:t>
      </w:r>
      <w:r w:rsidRPr="00637CD2">
        <w:rPr>
          <w:i/>
          <w:iCs/>
          <w:spacing w:val="-1"/>
        </w:rPr>
        <w:br/>
      </w:r>
      <w:r w:rsidRPr="0077008A">
        <w:rPr>
          <w:b/>
          <w:i/>
          <w:iCs/>
          <w:w w:val="84"/>
        </w:rPr>
        <w:t>Вывод.</w:t>
      </w:r>
    </w:p>
    <w:p w:rsidR="001B7CCB" w:rsidRPr="00637CD2" w:rsidRDefault="001B7CCB" w:rsidP="001B7CCB">
      <w:pPr>
        <w:shd w:val="clear" w:color="auto" w:fill="FFFFFF"/>
        <w:spacing w:line="206" w:lineRule="exact"/>
        <w:ind w:left="82" w:right="34" w:firstLine="211"/>
        <w:jc w:val="both"/>
      </w:pPr>
      <w:r w:rsidRPr="00637CD2">
        <w:t>Любая из семи перечисленных выше физичес</w:t>
      </w:r>
      <w:r w:rsidRPr="00637CD2">
        <w:softHyphen/>
      </w:r>
      <w:r w:rsidRPr="00637CD2">
        <w:rPr>
          <w:spacing w:val="-2"/>
        </w:rPr>
        <w:t>ких, психических и интеллектуальных особеннос</w:t>
      </w:r>
      <w:r w:rsidRPr="00637CD2">
        <w:rPr>
          <w:spacing w:val="-2"/>
        </w:rPr>
        <w:softHyphen/>
      </w:r>
      <w:r w:rsidRPr="00637CD2">
        <w:t xml:space="preserve">тей, взятая порознь, встречается не так уж редко, </w:t>
      </w:r>
      <w:r w:rsidRPr="00637CD2">
        <w:rPr>
          <w:spacing w:val="-1"/>
        </w:rPr>
        <w:t>но сочетание всех семи (при том что каждая выра</w:t>
      </w:r>
      <w:r w:rsidRPr="00637CD2">
        <w:rPr>
          <w:spacing w:val="-1"/>
        </w:rPr>
        <w:softHyphen/>
      </w:r>
      <w:r w:rsidRPr="00637CD2">
        <w:t xml:space="preserve">жена в превосходной степени!) у одной девушки </w:t>
      </w:r>
      <w:r w:rsidRPr="00637CD2">
        <w:rPr>
          <w:spacing w:val="-3"/>
        </w:rPr>
        <w:t>того времени — явление совершенно необычайное.</w:t>
      </w:r>
    </w:p>
    <w:p w:rsidR="001B7CCB" w:rsidRPr="00637CD2" w:rsidRDefault="001B7CCB" w:rsidP="001B7CCB"/>
    <w:p w:rsidR="001B7CCB" w:rsidRDefault="001B7CCB" w:rsidP="001B7CCB">
      <w:pPr>
        <w:ind w:right="-908"/>
        <w:sectPr w:rsidR="001B7CCB" w:rsidSect="00BC4D80">
          <w:pgSz w:w="11909" w:h="16834"/>
          <w:pgMar w:top="1440" w:right="1277" w:bottom="720" w:left="1134" w:header="720" w:footer="720" w:gutter="0"/>
          <w:cols w:space="60"/>
          <w:noEndnote/>
        </w:sectPr>
      </w:pPr>
      <w:r>
        <w:t>( Биология в школе№2, 2000 год стр.55 – 56)</w:t>
      </w: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1D4"/>
    <w:multiLevelType w:val="hybridMultilevel"/>
    <w:tmpl w:val="A540F514"/>
    <w:lvl w:ilvl="0" w:tplc="8F4A6BF8">
      <w:start w:val="5"/>
      <w:numFmt w:val="decimal"/>
      <w:lvlText w:val="%1."/>
      <w:lvlJc w:val="left"/>
      <w:pPr>
        <w:ind w:left="66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">
    <w:nsid w:val="76962378"/>
    <w:multiLevelType w:val="singleLevel"/>
    <w:tmpl w:val="88E4219E"/>
    <w:lvl w:ilvl="0">
      <w:start w:val="1"/>
      <w:numFmt w:val="decimal"/>
      <w:lvlText w:val="%1."/>
      <w:legacy w:legacy="1" w:legacySpace="0" w:legacyIndent="163"/>
      <w:lvlJc w:val="left"/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1B7CCB"/>
    <w:rsid w:val="0003582D"/>
    <w:rsid w:val="00035E09"/>
    <w:rsid w:val="000615D7"/>
    <w:rsid w:val="000874CC"/>
    <w:rsid w:val="000A4DD0"/>
    <w:rsid w:val="00101E6C"/>
    <w:rsid w:val="00102B9C"/>
    <w:rsid w:val="001052A1"/>
    <w:rsid w:val="00120897"/>
    <w:rsid w:val="001232B1"/>
    <w:rsid w:val="00125479"/>
    <w:rsid w:val="001361E3"/>
    <w:rsid w:val="00141620"/>
    <w:rsid w:val="00141EEB"/>
    <w:rsid w:val="00157A55"/>
    <w:rsid w:val="001B7CCB"/>
    <w:rsid w:val="001C0761"/>
    <w:rsid w:val="001C4F82"/>
    <w:rsid w:val="001C62B8"/>
    <w:rsid w:val="001E201C"/>
    <w:rsid w:val="001E545E"/>
    <w:rsid w:val="001F1461"/>
    <w:rsid w:val="002123EF"/>
    <w:rsid w:val="002125FB"/>
    <w:rsid w:val="00215031"/>
    <w:rsid w:val="0022028D"/>
    <w:rsid w:val="00222DFB"/>
    <w:rsid w:val="00224EA5"/>
    <w:rsid w:val="00250960"/>
    <w:rsid w:val="00261D2F"/>
    <w:rsid w:val="002B464B"/>
    <w:rsid w:val="002C5D62"/>
    <w:rsid w:val="002C7D76"/>
    <w:rsid w:val="002E2502"/>
    <w:rsid w:val="002E70B3"/>
    <w:rsid w:val="002F656A"/>
    <w:rsid w:val="003070BE"/>
    <w:rsid w:val="00310206"/>
    <w:rsid w:val="00330829"/>
    <w:rsid w:val="00347CC1"/>
    <w:rsid w:val="003821CE"/>
    <w:rsid w:val="003928B3"/>
    <w:rsid w:val="00395D9E"/>
    <w:rsid w:val="003A3748"/>
    <w:rsid w:val="003C69E5"/>
    <w:rsid w:val="0041065F"/>
    <w:rsid w:val="00411163"/>
    <w:rsid w:val="0044653A"/>
    <w:rsid w:val="00490642"/>
    <w:rsid w:val="004A3FAF"/>
    <w:rsid w:val="004C1513"/>
    <w:rsid w:val="004C68B9"/>
    <w:rsid w:val="004E0B07"/>
    <w:rsid w:val="005129E8"/>
    <w:rsid w:val="005130A9"/>
    <w:rsid w:val="00513721"/>
    <w:rsid w:val="00517CAE"/>
    <w:rsid w:val="005A4822"/>
    <w:rsid w:val="005A4B09"/>
    <w:rsid w:val="005D1E66"/>
    <w:rsid w:val="005D7537"/>
    <w:rsid w:val="005F3ECC"/>
    <w:rsid w:val="0060369D"/>
    <w:rsid w:val="00616E9D"/>
    <w:rsid w:val="006212AD"/>
    <w:rsid w:val="006319E2"/>
    <w:rsid w:val="00635EB7"/>
    <w:rsid w:val="0067756C"/>
    <w:rsid w:val="0067762D"/>
    <w:rsid w:val="0068181D"/>
    <w:rsid w:val="0068626A"/>
    <w:rsid w:val="0069276F"/>
    <w:rsid w:val="006970E1"/>
    <w:rsid w:val="006B228A"/>
    <w:rsid w:val="006D746C"/>
    <w:rsid w:val="006E7F55"/>
    <w:rsid w:val="006F5CA0"/>
    <w:rsid w:val="006F78AA"/>
    <w:rsid w:val="00727095"/>
    <w:rsid w:val="0073021C"/>
    <w:rsid w:val="0075474F"/>
    <w:rsid w:val="00764CB0"/>
    <w:rsid w:val="007657DB"/>
    <w:rsid w:val="007674BC"/>
    <w:rsid w:val="00776766"/>
    <w:rsid w:val="00781BC8"/>
    <w:rsid w:val="007A0E0B"/>
    <w:rsid w:val="007A551C"/>
    <w:rsid w:val="007D7C0C"/>
    <w:rsid w:val="007E68FB"/>
    <w:rsid w:val="007F16F3"/>
    <w:rsid w:val="008008D6"/>
    <w:rsid w:val="008009CB"/>
    <w:rsid w:val="00801B5A"/>
    <w:rsid w:val="0081149F"/>
    <w:rsid w:val="008230B6"/>
    <w:rsid w:val="00845B5C"/>
    <w:rsid w:val="00864C74"/>
    <w:rsid w:val="00871C84"/>
    <w:rsid w:val="00882E8B"/>
    <w:rsid w:val="008B0D68"/>
    <w:rsid w:val="008D7967"/>
    <w:rsid w:val="00925113"/>
    <w:rsid w:val="00943EC5"/>
    <w:rsid w:val="00950FA2"/>
    <w:rsid w:val="00955084"/>
    <w:rsid w:val="00956FA7"/>
    <w:rsid w:val="00963052"/>
    <w:rsid w:val="00975806"/>
    <w:rsid w:val="00986806"/>
    <w:rsid w:val="0099222D"/>
    <w:rsid w:val="009B3493"/>
    <w:rsid w:val="009B4FE3"/>
    <w:rsid w:val="009B515A"/>
    <w:rsid w:val="009B5FEA"/>
    <w:rsid w:val="009C0F77"/>
    <w:rsid w:val="009C3959"/>
    <w:rsid w:val="009F29DE"/>
    <w:rsid w:val="009F59B3"/>
    <w:rsid w:val="00A276BA"/>
    <w:rsid w:val="00A64782"/>
    <w:rsid w:val="00A90773"/>
    <w:rsid w:val="00A919F8"/>
    <w:rsid w:val="00AB2992"/>
    <w:rsid w:val="00AE29FF"/>
    <w:rsid w:val="00B00A73"/>
    <w:rsid w:val="00B45649"/>
    <w:rsid w:val="00B817A4"/>
    <w:rsid w:val="00B85343"/>
    <w:rsid w:val="00B858E5"/>
    <w:rsid w:val="00BA1752"/>
    <w:rsid w:val="00BA7101"/>
    <w:rsid w:val="00BB741A"/>
    <w:rsid w:val="00BD16E9"/>
    <w:rsid w:val="00BD6348"/>
    <w:rsid w:val="00C0337E"/>
    <w:rsid w:val="00C057EC"/>
    <w:rsid w:val="00C3637F"/>
    <w:rsid w:val="00C81A01"/>
    <w:rsid w:val="00C95F21"/>
    <w:rsid w:val="00CA08EB"/>
    <w:rsid w:val="00CB1223"/>
    <w:rsid w:val="00CC6106"/>
    <w:rsid w:val="00CD0D3F"/>
    <w:rsid w:val="00CD515A"/>
    <w:rsid w:val="00CD75E9"/>
    <w:rsid w:val="00CE7B27"/>
    <w:rsid w:val="00CF7EED"/>
    <w:rsid w:val="00D42884"/>
    <w:rsid w:val="00D57A13"/>
    <w:rsid w:val="00D74DCB"/>
    <w:rsid w:val="00DC1531"/>
    <w:rsid w:val="00DC4762"/>
    <w:rsid w:val="00DE091A"/>
    <w:rsid w:val="00DF39C3"/>
    <w:rsid w:val="00DF6BBA"/>
    <w:rsid w:val="00E35011"/>
    <w:rsid w:val="00E44254"/>
    <w:rsid w:val="00E46A6D"/>
    <w:rsid w:val="00E473E1"/>
    <w:rsid w:val="00E55CE6"/>
    <w:rsid w:val="00E56E03"/>
    <w:rsid w:val="00E61626"/>
    <w:rsid w:val="00E85D6E"/>
    <w:rsid w:val="00E929E3"/>
    <w:rsid w:val="00EC0BEF"/>
    <w:rsid w:val="00EC1EA9"/>
    <w:rsid w:val="00EC38A9"/>
    <w:rsid w:val="00ED75E8"/>
    <w:rsid w:val="00F11D25"/>
    <w:rsid w:val="00F21F28"/>
    <w:rsid w:val="00F309DE"/>
    <w:rsid w:val="00F53FC6"/>
    <w:rsid w:val="00F56751"/>
    <w:rsid w:val="00F7046E"/>
    <w:rsid w:val="00F71ABD"/>
    <w:rsid w:val="00FA1F29"/>
    <w:rsid w:val="00FA7272"/>
    <w:rsid w:val="00FB353F"/>
    <w:rsid w:val="00FD3A6C"/>
    <w:rsid w:val="00FD7C95"/>
    <w:rsid w:val="00FE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4115</Characters>
  <Application>Microsoft Office Word</Application>
  <DocSecurity>0</DocSecurity>
  <Lines>34</Lines>
  <Paragraphs>9</Paragraphs>
  <ScaleCrop>false</ScaleCrop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2009-12-20T20:23:00Z</dcterms:created>
  <dcterms:modified xsi:type="dcterms:W3CDTF">2009-12-20T20:23:00Z</dcterms:modified>
</cp:coreProperties>
</file>