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21" w:rsidRPr="00457C47" w:rsidRDefault="00602721" w:rsidP="00602721">
      <w:pPr>
        <w:spacing w:after="0" w:line="360" w:lineRule="auto"/>
        <w:ind w:firstLine="567"/>
        <w:contextualSpacing/>
        <w:jc w:val="right"/>
        <w:rPr>
          <w:rFonts w:cs="Times New Roman"/>
          <w:sz w:val="28"/>
          <w:szCs w:val="28"/>
        </w:rPr>
      </w:pPr>
      <w:r w:rsidRPr="00457C47">
        <w:rPr>
          <w:rFonts w:cs="Times New Roman"/>
          <w:sz w:val="28"/>
          <w:szCs w:val="28"/>
        </w:rPr>
        <w:t>Приложение 1</w:t>
      </w:r>
    </w:p>
    <w:p w:rsidR="00602721" w:rsidRPr="00030349" w:rsidRDefault="00602721" w:rsidP="00602721">
      <w:pPr>
        <w:spacing w:after="0" w:line="360" w:lineRule="auto"/>
        <w:ind w:firstLine="567"/>
        <w:contextualSpacing/>
        <w:jc w:val="center"/>
        <w:rPr>
          <w:rFonts w:cs="Times New Roman"/>
          <w:b/>
          <w:bCs/>
          <w:sz w:val="28"/>
          <w:szCs w:val="28"/>
        </w:rPr>
      </w:pPr>
      <w:r w:rsidRPr="00030349">
        <w:rPr>
          <w:rFonts w:cs="Times New Roman"/>
          <w:b/>
          <w:bCs/>
          <w:sz w:val="28"/>
          <w:szCs w:val="28"/>
        </w:rPr>
        <w:t>Сценарий квест – игры «Стань волонтером</w:t>
      </w:r>
    </w:p>
    <w:tbl>
      <w:tblPr>
        <w:tblStyle w:val="a8"/>
        <w:tblpPr w:leftFromText="180" w:rightFromText="180" w:vertAnchor="text" w:horzAnchor="margin" w:tblpXSpec="center" w:tblpY="185"/>
        <w:tblW w:w="9747" w:type="dxa"/>
        <w:tblLayout w:type="fixed"/>
        <w:tblLook w:val="04A0" w:firstRow="1" w:lastRow="0" w:firstColumn="1" w:lastColumn="0" w:noHBand="0" w:noVBand="1"/>
      </w:tblPr>
      <w:tblGrid>
        <w:gridCol w:w="2263"/>
        <w:gridCol w:w="1389"/>
        <w:gridCol w:w="4253"/>
        <w:gridCol w:w="1842"/>
      </w:tblGrid>
      <w:tr w:rsidR="00602721" w:rsidRPr="00457C47" w:rsidTr="00E96AE4">
        <w:trPr>
          <w:trHeight w:val="743"/>
        </w:trPr>
        <w:tc>
          <w:tcPr>
            <w:tcW w:w="2263" w:type="dxa"/>
          </w:tcPr>
          <w:p w:rsidR="00602721" w:rsidRPr="00457C47" w:rsidRDefault="00602721" w:rsidP="00E96AE4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>Станции</w:t>
            </w:r>
          </w:p>
        </w:tc>
        <w:tc>
          <w:tcPr>
            <w:tcW w:w="1389" w:type="dxa"/>
          </w:tcPr>
          <w:p w:rsidR="00602721" w:rsidRPr="00457C47" w:rsidRDefault="00602721" w:rsidP="00E96AE4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 xml:space="preserve">Главный </w:t>
            </w:r>
          </w:p>
        </w:tc>
        <w:tc>
          <w:tcPr>
            <w:tcW w:w="4253" w:type="dxa"/>
          </w:tcPr>
          <w:p w:rsidR="00602721" w:rsidRPr="00457C47" w:rsidRDefault="00602721" w:rsidP="00E96AE4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>Описание</w:t>
            </w:r>
          </w:p>
        </w:tc>
        <w:tc>
          <w:tcPr>
            <w:tcW w:w="1842" w:type="dxa"/>
          </w:tcPr>
          <w:p w:rsidR="00602721" w:rsidRPr="00457C47" w:rsidRDefault="00602721" w:rsidP="00E96AE4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>Социальный</w:t>
            </w:r>
          </w:p>
          <w:p w:rsidR="00602721" w:rsidRPr="00457C47" w:rsidRDefault="00602721" w:rsidP="00E96AE4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>партнер</w:t>
            </w:r>
          </w:p>
        </w:tc>
      </w:tr>
      <w:tr w:rsidR="00602721" w:rsidRPr="00457C47" w:rsidTr="00E96AE4">
        <w:trPr>
          <w:trHeight w:val="743"/>
        </w:trPr>
        <w:tc>
          <w:tcPr>
            <w:tcW w:w="2263" w:type="dxa"/>
          </w:tcPr>
          <w:p w:rsidR="00602721" w:rsidRPr="00457C47" w:rsidRDefault="00602721" w:rsidP="00E96AE4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>Зож</w:t>
            </w:r>
          </w:p>
        </w:tc>
        <w:tc>
          <w:tcPr>
            <w:tcW w:w="1389" w:type="dxa"/>
          </w:tcPr>
          <w:p w:rsidR="00602721" w:rsidRPr="00457C47" w:rsidRDefault="00602721" w:rsidP="00E96AE4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02721" w:rsidRPr="00457C47" w:rsidRDefault="00602721" w:rsidP="00E96AE4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>Испытание «Скала», которое покажет, насколько каждый участник команды доверяют друг другу.</w:t>
            </w:r>
          </w:p>
          <w:p w:rsidR="00602721" w:rsidRPr="00457C47" w:rsidRDefault="00602721" w:rsidP="00E96AE4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>Ход испытания: вся команда должна разместиться стоя на спортивной скамье, держась за плечи друг друга. Начиная с первого участника, нужно пройти до конца скамьи, удерживаясь за остальных участников. Максимальное количество заработанных баллов на этом испытании – 10. Один упавший участник – минус 1 балл.</w:t>
            </w:r>
          </w:p>
        </w:tc>
        <w:tc>
          <w:tcPr>
            <w:tcW w:w="1842" w:type="dxa"/>
          </w:tcPr>
          <w:p w:rsidR="00602721" w:rsidRPr="00457C47" w:rsidRDefault="00602721" w:rsidP="00E96AE4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 xml:space="preserve">Городской молодёжный парламент. </w:t>
            </w:r>
          </w:p>
          <w:p w:rsidR="00602721" w:rsidRPr="00457C47" w:rsidRDefault="00602721" w:rsidP="00E96AE4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</w:p>
        </w:tc>
      </w:tr>
      <w:tr w:rsidR="00602721" w:rsidRPr="00457C47" w:rsidTr="00E96AE4">
        <w:trPr>
          <w:trHeight w:val="702"/>
        </w:trPr>
        <w:tc>
          <w:tcPr>
            <w:tcW w:w="2263" w:type="dxa"/>
          </w:tcPr>
          <w:p w:rsidR="00602721" w:rsidRPr="00457C47" w:rsidRDefault="00602721" w:rsidP="00E96AE4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>Профориентация</w:t>
            </w:r>
          </w:p>
        </w:tc>
        <w:tc>
          <w:tcPr>
            <w:tcW w:w="1389" w:type="dxa"/>
          </w:tcPr>
          <w:p w:rsidR="00602721" w:rsidRPr="00457C47" w:rsidRDefault="00602721" w:rsidP="00E96AE4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02721" w:rsidRPr="00457C47" w:rsidRDefault="00602721" w:rsidP="00E96AE4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 xml:space="preserve">Презентация по профессиям. Задача участников угадать профессию, показанную на слайде. 1 правильный ответ – 1 балл. </w:t>
            </w:r>
          </w:p>
        </w:tc>
        <w:tc>
          <w:tcPr>
            <w:tcW w:w="1842" w:type="dxa"/>
          </w:tcPr>
          <w:p w:rsidR="00602721" w:rsidRPr="00457C47" w:rsidRDefault="00602721" w:rsidP="00E96AE4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 xml:space="preserve">Специалист ЦЗН по работе по профориентации, ведущий психолог. </w:t>
            </w:r>
          </w:p>
          <w:p w:rsidR="00602721" w:rsidRPr="00457C47" w:rsidRDefault="00602721" w:rsidP="00E96AE4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 xml:space="preserve">Соц </w:t>
            </w:r>
            <w:r w:rsidRPr="00457C47">
              <w:rPr>
                <w:sz w:val="28"/>
                <w:szCs w:val="28"/>
              </w:rPr>
              <w:lastRenderedPageBreak/>
              <w:t>защита</w:t>
            </w:r>
          </w:p>
        </w:tc>
      </w:tr>
      <w:tr w:rsidR="00602721" w:rsidRPr="00457C47" w:rsidTr="00E96AE4">
        <w:trPr>
          <w:trHeight w:val="743"/>
        </w:trPr>
        <w:tc>
          <w:tcPr>
            <w:tcW w:w="2263" w:type="dxa"/>
          </w:tcPr>
          <w:p w:rsidR="00602721" w:rsidRPr="00457C47" w:rsidRDefault="00602721" w:rsidP="00E96AE4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lastRenderedPageBreak/>
              <w:t>Волонтёры медики</w:t>
            </w:r>
          </w:p>
        </w:tc>
        <w:tc>
          <w:tcPr>
            <w:tcW w:w="1389" w:type="dxa"/>
          </w:tcPr>
          <w:p w:rsidR="00602721" w:rsidRPr="00457C47" w:rsidRDefault="00602721" w:rsidP="00E96AE4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 xml:space="preserve"> </w:t>
            </w:r>
          </w:p>
          <w:p w:rsidR="00602721" w:rsidRPr="00457C47" w:rsidRDefault="00602721" w:rsidP="00E96AE4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02721" w:rsidRPr="00457C47" w:rsidRDefault="00602721" w:rsidP="00E96AE4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>Площадка «Оберегая сердца».</w:t>
            </w:r>
          </w:p>
          <w:p w:rsidR="00602721" w:rsidRPr="00457C47" w:rsidRDefault="00602721" w:rsidP="00E96AE4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>Ребятам будут рассказывать о таких заболеваниях как инсульт/инфаркт, они научатся разделять эти 2 понятия.</w:t>
            </w:r>
          </w:p>
          <w:p w:rsidR="00602721" w:rsidRPr="00457C47" w:rsidRDefault="00602721" w:rsidP="00E96AE4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>На теоретической части разбирают как само заболевание, так и основные правила оказания помощи.</w:t>
            </w:r>
          </w:p>
          <w:p w:rsidR="00602721" w:rsidRPr="00457C47" w:rsidRDefault="00602721" w:rsidP="00E96AE4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>На практической части попробуют самостоятельно отличать симптомы в командах на время.</w:t>
            </w:r>
          </w:p>
        </w:tc>
        <w:tc>
          <w:tcPr>
            <w:tcW w:w="1842" w:type="dxa"/>
          </w:tcPr>
          <w:p w:rsidR="00602721" w:rsidRPr="00457C47" w:rsidRDefault="00602721" w:rsidP="00E96AE4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 xml:space="preserve">Представитель </w:t>
            </w:r>
          </w:p>
          <w:p w:rsidR="00602721" w:rsidRPr="00457C47" w:rsidRDefault="00602721" w:rsidP="00E96AE4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</w:p>
        </w:tc>
      </w:tr>
      <w:tr w:rsidR="00602721" w:rsidRPr="00457C47" w:rsidTr="00E96AE4">
        <w:trPr>
          <w:trHeight w:val="702"/>
        </w:trPr>
        <w:tc>
          <w:tcPr>
            <w:tcW w:w="2263" w:type="dxa"/>
          </w:tcPr>
          <w:p w:rsidR="00602721" w:rsidRPr="00457C47" w:rsidRDefault="00602721" w:rsidP="00E96AE4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>Волонтёры Победы</w:t>
            </w:r>
          </w:p>
        </w:tc>
        <w:tc>
          <w:tcPr>
            <w:tcW w:w="1389" w:type="dxa"/>
          </w:tcPr>
          <w:p w:rsidR="00602721" w:rsidRPr="00457C47" w:rsidRDefault="00602721" w:rsidP="00E96AE4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02721" w:rsidRPr="00457C47" w:rsidRDefault="00602721" w:rsidP="00E96AE4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>Будут зачитываться утверждения про блокаду Ленинграда. Капитан команды, посоветовавшись с ребятами, должен выбрать, правильное это утверждение или нет. Правильный ответ – 1 балл. Разгадать шифр.</w:t>
            </w:r>
          </w:p>
        </w:tc>
        <w:tc>
          <w:tcPr>
            <w:tcW w:w="1842" w:type="dxa"/>
          </w:tcPr>
          <w:p w:rsidR="00602721" w:rsidRPr="00457C47" w:rsidRDefault="00602721" w:rsidP="00E96AE4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>Начальник отдела молодежной политики и спорта УСКВ администрации города.</w:t>
            </w:r>
          </w:p>
        </w:tc>
      </w:tr>
      <w:tr w:rsidR="00602721" w:rsidRPr="00457C47" w:rsidTr="00E96AE4">
        <w:trPr>
          <w:trHeight w:val="743"/>
        </w:trPr>
        <w:tc>
          <w:tcPr>
            <w:tcW w:w="2263" w:type="dxa"/>
          </w:tcPr>
          <w:p w:rsidR="00602721" w:rsidRPr="00457C47" w:rsidRDefault="00602721" w:rsidP="00E96AE4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>Экологическая тропа</w:t>
            </w:r>
          </w:p>
        </w:tc>
        <w:tc>
          <w:tcPr>
            <w:tcW w:w="1389" w:type="dxa"/>
          </w:tcPr>
          <w:p w:rsidR="00602721" w:rsidRPr="00457C47" w:rsidRDefault="00602721" w:rsidP="00E96AE4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02721" w:rsidRPr="00457C47" w:rsidRDefault="00602721" w:rsidP="00E96AE4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 xml:space="preserve">Посадка 5 растений. Во время работы рассказ про эти растения. </w:t>
            </w:r>
          </w:p>
          <w:p w:rsidR="00602721" w:rsidRPr="00457C47" w:rsidRDefault="00602721" w:rsidP="00E96AE4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>Открытие «ботанического сада» в фойе гимназии.</w:t>
            </w:r>
          </w:p>
        </w:tc>
        <w:tc>
          <w:tcPr>
            <w:tcW w:w="1842" w:type="dxa"/>
          </w:tcPr>
          <w:p w:rsidR="00602721" w:rsidRPr="00457C47" w:rsidRDefault="00602721" w:rsidP="00E96AE4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>Станция юных натуралистов</w:t>
            </w:r>
          </w:p>
          <w:p w:rsidR="00602721" w:rsidRPr="00457C47" w:rsidRDefault="00602721" w:rsidP="00E96AE4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</w:p>
        </w:tc>
      </w:tr>
      <w:tr w:rsidR="00602721" w:rsidRPr="00457C47" w:rsidTr="00E96AE4">
        <w:trPr>
          <w:trHeight w:val="921"/>
        </w:trPr>
        <w:tc>
          <w:tcPr>
            <w:tcW w:w="2263" w:type="dxa"/>
          </w:tcPr>
          <w:p w:rsidR="00602721" w:rsidRPr="00457C47" w:rsidRDefault="00602721" w:rsidP="00E96AE4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lastRenderedPageBreak/>
              <w:t>Игра</w:t>
            </w:r>
          </w:p>
        </w:tc>
        <w:tc>
          <w:tcPr>
            <w:tcW w:w="1389" w:type="dxa"/>
          </w:tcPr>
          <w:p w:rsidR="00602721" w:rsidRPr="00457C47" w:rsidRDefault="00602721" w:rsidP="00E96AE4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02721" w:rsidRPr="00457C47" w:rsidRDefault="00602721" w:rsidP="00E96AE4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>"Игра - королева детства"</w:t>
            </w:r>
          </w:p>
        </w:tc>
        <w:tc>
          <w:tcPr>
            <w:tcW w:w="1842" w:type="dxa"/>
          </w:tcPr>
          <w:p w:rsidR="00602721" w:rsidRPr="00457C47" w:rsidRDefault="00602721" w:rsidP="00E96AE4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  <w:r w:rsidRPr="00457C47">
              <w:rPr>
                <w:sz w:val="28"/>
                <w:szCs w:val="28"/>
              </w:rPr>
              <w:t xml:space="preserve">Педагогический  колледж </w:t>
            </w:r>
          </w:p>
        </w:tc>
      </w:tr>
    </w:tbl>
    <w:p w:rsidR="00602721" w:rsidRPr="00457C47" w:rsidRDefault="00602721" w:rsidP="00602721">
      <w:pPr>
        <w:tabs>
          <w:tab w:val="left" w:pos="1245"/>
        </w:tabs>
        <w:spacing w:after="0" w:line="360" w:lineRule="auto"/>
        <w:ind w:firstLine="567"/>
        <w:contextualSpacing/>
        <w:rPr>
          <w:rFonts w:cs="Times New Roman"/>
          <w:sz w:val="28"/>
          <w:szCs w:val="28"/>
        </w:rPr>
      </w:pPr>
    </w:p>
    <w:p w:rsidR="00B30116" w:rsidRDefault="00602721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2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A1358"/>
    <w:rsid w:val="004C2E9F"/>
    <w:rsid w:val="00582CAF"/>
    <w:rsid w:val="005B22B7"/>
    <w:rsid w:val="00602721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60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60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2022-11-23T10:23:00Z</dcterms:created>
  <dcterms:modified xsi:type="dcterms:W3CDTF">2022-11-23T10:24:00Z</dcterms:modified>
</cp:coreProperties>
</file>