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8" w:rsidRPr="00CC5F08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902F8" w:rsidRPr="00DB3E46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F8" w:rsidRPr="00DB3E46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F8" w:rsidRPr="00DB3E46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F8" w:rsidRPr="00DB3E46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2CE98" wp14:editId="27AC690C">
            <wp:extent cx="2085676" cy="2072640"/>
            <wp:effectExtent l="19050" t="0" r="0" b="0"/>
            <wp:docPr id="13" name="Рисунок 13" descr="эмоции см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моции смайл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01" cy="207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45264" wp14:editId="13097BD4">
            <wp:extent cx="2659594" cy="2097024"/>
            <wp:effectExtent l="19050" t="0" r="7406" b="0"/>
            <wp:docPr id="16" name="Рисунок 16" descr="анимированные эмоции сл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нимированные эмоции слез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78" cy="209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C021A" wp14:editId="1EC958D8">
            <wp:extent cx="2376000" cy="2357779"/>
            <wp:effectExtent l="0" t="0" r="5715" b="4445"/>
            <wp:docPr id="19" name="Рисунок 19" descr="Music Emoticon - Favlan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sic Emoticon - Favland.o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32" cy="236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A167F5" wp14:editId="4B1DDD59">
            <wp:extent cx="2706624" cy="2706624"/>
            <wp:effectExtent l="19050" t="0" r="0" b="0"/>
            <wp:docPr id="22" name="Рисунок 22" descr="ЛЮБЫМИ СПОСОБАМИ! Необычные истории обычных людей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ЮБЫМИ СПОСОБАМИ! Необычные истории обычных людей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80" cy="27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1B423" wp14:editId="4FE84C13">
            <wp:extent cx="2138934" cy="2176272"/>
            <wp:effectExtent l="19050" t="0" r="0" b="0"/>
            <wp:docPr id="25" name="Рисунок 25" descr="https://avatars.mds.yandex.net/get-pdb/202366/f6639a00-5178-43c9-9bff-b9339da79c6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02366/f6639a00-5178-43c9-9bff-b9339da79c69/s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26" cy="217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8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1E730" wp14:editId="4F7ED0E3">
            <wp:extent cx="2852928" cy="2852928"/>
            <wp:effectExtent l="19050" t="0" r="4572" b="0"/>
            <wp:docPr id="28" name="Рисунок 28" descr="https://rulend.ru/images/products/55/00/54/55005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lend.ru/images/products/55/00/54/5500546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1" cy="28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F8" w:rsidRPr="001D38B4" w:rsidRDefault="00E902F8" w:rsidP="00E902F8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902F8" w:rsidRPr="001D38B4" w:rsidRDefault="00E902F8" w:rsidP="00E902F8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38B4">
        <w:rPr>
          <w:noProof/>
          <w:sz w:val="28"/>
          <w:szCs w:val="28"/>
        </w:rPr>
        <w:lastRenderedPageBreak/>
        <w:drawing>
          <wp:inline distT="0" distB="0" distL="0" distR="0" wp14:anchorId="035F1EF9" wp14:editId="7333DCBE">
            <wp:extent cx="2663952" cy="2663952"/>
            <wp:effectExtent l="19050" t="0" r="3048" b="0"/>
            <wp:docPr id="31" name="Рисунок 31" descr="http://is1.mzstatic.com/image/thumb/Purple7/v4/dd/d4/b3/ddd4b346-9b2a-9eb8-327a-06ebc9598758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s1.mzstatic.com/image/thumb/Purple7/v4/dd/d4/b3/ddd4b346-9b2a-9eb8-327a-06ebc9598758/source/512x512b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68" cy="266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902F8" w:rsidRPr="001D38B4" w:rsidRDefault="00E902F8" w:rsidP="00E902F8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902F8" w:rsidRPr="001D38B4" w:rsidRDefault="00E902F8" w:rsidP="00E902F8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902F8" w:rsidRPr="001D38B4" w:rsidRDefault="00E902F8" w:rsidP="00E902F8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38B4">
        <w:rPr>
          <w:noProof/>
          <w:sz w:val="28"/>
          <w:szCs w:val="28"/>
        </w:rPr>
        <w:drawing>
          <wp:inline distT="0" distB="0" distL="0" distR="0" wp14:anchorId="0D5B1733" wp14:editId="7A95C19C">
            <wp:extent cx="3144884" cy="2292096"/>
            <wp:effectExtent l="19050" t="0" r="0" b="0"/>
            <wp:docPr id="34" name="Рисунок 34" descr="https://avatars.mds.yandex.net/get-pdb/1566941/ca7e283d-dc21-4066-ae13-c94787e3056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1566941/ca7e283d-dc21-4066-ae13-c94787e30565/s1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25" cy="229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8" w:rsidRPr="001D38B4" w:rsidRDefault="00E902F8" w:rsidP="00E902F8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color w:val="00008B"/>
          <w:sz w:val="28"/>
          <w:szCs w:val="28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8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Самоанализ классного часа 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№5» </w:t>
      </w:r>
      <w:proofErr w:type="spellStart"/>
      <w:r w:rsidRPr="001D38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38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38B4">
        <w:rPr>
          <w:rFonts w:ascii="Times New Roman" w:hAnsi="Times New Roman" w:cs="Times New Roman"/>
          <w:sz w:val="28"/>
          <w:szCs w:val="28"/>
        </w:rPr>
        <w:t>ерпухова</w:t>
      </w:r>
      <w:proofErr w:type="spellEnd"/>
      <w:r w:rsidRPr="001D38B4">
        <w:rPr>
          <w:rFonts w:ascii="Times New Roman" w:hAnsi="Times New Roman" w:cs="Times New Roman"/>
          <w:sz w:val="28"/>
          <w:szCs w:val="28"/>
        </w:rPr>
        <w:t xml:space="preserve">, 9 класс, 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b/>
          <w:sz w:val="28"/>
          <w:szCs w:val="28"/>
        </w:rPr>
        <w:t xml:space="preserve">Рощина </w:t>
      </w:r>
      <w:proofErr w:type="spellStart"/>
      <w:r w:rsidRPr="001D38B4">
        <w:rPr>
          <w:rFonts w:ascii="Times New Roman" w:hAnsi="Times New Roman" w:cs="Times New Roman"/>
          <w:b/>
          <w:sz w:val="28"/>
          <w:szCs w:val="28"/>
        </w:rPr>
        <w:t>О.В.,Рукавишникова</w:t>
      </w:r>
      <w:proofErr w:type="spellEnd"/>
      <w:r w:rsidRPr="001D38B4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E902F8" w:rsidRPr="0055786F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8B4">
        <w:rPr>
          <w:rFonts w:ascii="Times New Roman" w:hAnsi="Times New Roman" w:cs="Times New Roman"/>
          <w:b/>
          <w:sz w:val="28"/>
          <w:szCs w:val="28"/>
        </w:rPr>
        <w:t>Тема</w:t>
      </w:r>
      <w:r w:rsidRPr="0055786F">
        <w:rPr>
          <w:rFonts w:ascii="Times New Roman" w:hAnsi="Times New Roman" w:cs="Times New Roman"/>
          <w:b/>
          <w:sz w:val="28"/>
          <w:szCs w:val="28"/>
        </w:rPr>
        <w:t>классного</w:t>
      </w:r>
      <w:proofErr w:type="spellEnd"/>
      <w:r w:rsidRPr="0055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6F">
        <w:rPr>
          <w:rFonts w:ascii="Times New Roman" w:hAnsi="Times New Roman" w:cs="Times New Roman"/>
          <w:b/>
          <w:sz w:val="28"/>
          <w:szCs w:val="28"/>
        </w:rPr>
        <w:t>часа</w:t>
      </w:r>
      <w:proofErr w:type="gramStart"/>
      <w:r w:rsidRPr="0055786F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55786F">
        <w:rPr>
          <w:rFonts w:ascii="Times New Roman" w:hAnsi="Times New Roman" w:cs="Times New Roman"/>
          <w:b/>
          <w:sz w:val="28"/>
          <w:szCs w:val="28"/>
        </w:rPr>
        <w:t>Души</w:t>
      </w:r>
      <w:proofErr w:type="spellEnd"/>
      <w:r w:rsidRPr="0055786F">
        <w:rPr>
          <w:rFonts w:ascii="Times New Roman" w:hAnsi="Times New Roman" w:cs="Times New Roman"/>
          <w:b/>
          <w:sz w:val="28"/>
          <w:szCs w:val="28"/>
        </w:rPr>
        <w:t xml:space="preserve"> прекрасные порывы».</w:t>
      </w:r>
    </w:p>
    <w:p w:rsidR="00E902F8" w:rsidRPr="001D38B4" w:rsidRDefault="00E902F8" w:rsidP="00E90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sz w:val="28"/>
          <w:szCs w:val="28"/>
        </w:rPr>
        <w:t xml:space="preserve">Эстетическое направление в воспитательной системе, реализуемой   в  9Б, В классах,  является одним из приоритетных. Оно способствует развитию интеллектуального, нравственного потенциала школьника, формированию духовной личности. Поэтому при подготовке классного часа на заданную тему ставились следующие </w:t>
      </w:r>
      <w:r w:rsidRPr="001D38B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1D38B4">
        <w:rPr>
          <w:rFonts w:ascii="Times New Roman" w:hAnsi="Times New Roman" w:cs="Times New Roman"/>
          <w:sz w:val="28"/>
          <w:szCs w:val="28"/>
        </w:rPr>
        <w:t>: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1.побуждать воспитанников к  разностороннему проявлению лучших душевных качеств;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hAnsi="Times New Roman" w:cs="Times New Roman"/>
          <w:sz w:val="28"/>
          <w:szCs w:val="28"/>
        </w:rPr>
        <w:t>2.способствовать познанию   духовных ценностей;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hAnsi="Times New Roman" w:cs="Times New Roman"/>
          <w:sz w:val="28"/>
          <w:szCs w:val="28"/>
        </w:rPr>
        <w:t>3.способствовать формированию качеств духовно-нравственной личности;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4.способствовать формированию компетентности в сфере эстетической, творческой и  познавательной деятельности;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5.способствовать развитию навыков работы в группе.</w:t>
      </w:r>
    </w:p>
    <w:p w:rsidR="00E902F8" w:rsidRPr="001D38B4" w:rsidRDefault="00E902F8" w:rsidP="00E902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hAnsi="Times New Roman" w:cs="Times New Roman"/>
          <w:sz w:val="28"/>
          <w:szCs w:val="28"/>
        </w:rPr>
        <w:t>Это предусматривает формирование универсальных учебных действий: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</w:t>
      </w:r>
      <w:proofErr w:type="gramEnd"/>
      <w:r w:rsidRPr="001D3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гуманистическое отношение к окружающему миру; освоение, усвоение и присвоение общечеловеческих ценностей.</w:t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Регулятивные:</w:t>
      </w: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планировать свои действия в соответствии с поставленной задачей и условиями её реализации.</w:t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Познавательные:</w:t>
      </w: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устанавливать причинно-следственные связи в изучаемом круге явлений.</w:t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Коммуникативные:</w:t>
      </w: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учитывать разные мнения и стремиться к координации различных позиций в сотрудничестве.</w:t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Прогнозируемый результат:</w:t>
      </w: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формирование умения видеть составляющие души человека, желания их проявлять, осмысление ценности красоты души для существующей действительности.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hAnsi="Times New Roman" w:cs="Times New Roman"/>
          <w:sz w:val="28"/>
          <w:szCs w:val="28"/>
        </w:rPr>
        <w:tab/>
        <w:t xml:space="preserve"> В основу построения данного классного часа легла</w:t>
      </w: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беседа с элементами </w:t>
      </w:r>
      <w:proofErr w:type="spellStart"/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которой реализовывались поставленные цели и задачи. </w:t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 детей,    занятие начала с проблемной ситуации: они как будущие жители страны должны видеть или хотя бы иметь представление о путях решения проблемы равнодушия. </w:t>
      </w:r>
    </w:p>
    <w:p w:rsidR="00E902F8" w:rsidRPr="001D38B4" w:rsidRDefault="00E902F8" w:rsidP="00E9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воздействия на них примерами разных видов искусства, фактов из реальной жизни постаралась убедить обучающихся в необходимости  усвоения и проявления  общечеловеческих ценностей. Во время беседы дети высказывали разные мнения по теме разговора, соглашаясь или не соглашаясь в выводах. 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Работая в группах, ученики выполняли задания с элементами </w:t>
      </w:r>
      <w:proofErr w:type="spellStart"/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совместной работы они пришли к выводу, что самыми прекрасными порывами души являются любовь,  сострадание, милосердие, доброта и другие. А самое главное, убедились в необходимости проявления этих качеств по отношению к окружающим их людям.</w:t>
      </w:r>
    </w:p>
    <w:p w:rsidR="00E902F8" w:rsidRPr="001D38B4" w:rsidRDefault="00E902F8" w:rsidP="00E9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B4">
        <w:rPr>
          <w:rFonts w:ascii="Times New Roman" w:hAnsi="Times New Roman" w:cs="Times New Roman"/>
          <w:sz w:val="28"/>
          <w:szCs w:val="28"/>
        </w:rPr>
        <w:lastRenderedPageBreak/>
        <w:t xml:space="preserve">На стадии рефлексии  вопросно-ответная форма участвовала в формировании </w:t>
      </w:r>
      <w:r w:rsidRPr="001D3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гуманистического отношения  к окружающему миру, умения видеть скрытую красоту,</w:t>
      </w:r>
      <w:r w:rsidRPr="001D38B4">
        <w:rPr>
          <w:rFonts w:ascii="Times New Roman" w:hAnsi="Times New Roman" w:cs="Times New Roman"/>
          <w:sz w:val="28"/>
          <w:szCs w:val="28"/>
        </w:rPr>
        <w:t xml:space="preserve"> умения строить речевое высказывание в устной форме.</w:t>
      </w:r>
    </w:p>
    <w:p w:rsidR="00E902F8" w:rsidRPr="001D38B4" w:rsidRDefault="00E902F8" w:rsidP="00E902F8">
      <w:pPr>
        <w:pStyle w:val="a5"/>
        <w:jc w:val="both"/>
        <w:rPr>
          <w:b w:val="0"/>
          <w:i w:val="0"/>
          <w:sz w:val="28"/>
          <w:szCs w:val="28"/>
        </w:rPr>
      </w:pPr>
      <w:r w:rsidRPr="001D38B4">
        <w:rPr>
          <w:b w:val="0"/>
          <w:i w:val="0"/>
          <w:sz w:val="28"/>
          <w:szCs w:val="28"/>
        </w:rPr>
        <w:tab/>
        <w:t xml:space="preserve">Используемые приемы   послужили способом создания максимальных условий для активной мыслительной деятельности </w:t>
      </w:r>
      <w:proofErr w:type="spellStart"/>
      <w:r w:rsidRPr="001D38B4">
        <w:rPr>
          <w:b w:val="0"/>
          <w:i w:val="0"/>
          <w:sz w:val="28"/>
          <w:szCs w:val="28"/>
        </w:rPr>
        <w:t>обучающихся</w:t>
      </w:r>
      <w:proofErr w:type="gramStart"/>
      <w:r w:rsidRPr="001D38B4">
        <w:rPr>
          <w:b w:val="0"/>
          <w:i w:val="0"/>
          <w:sz w:val="28"/>
          <w:szCs w:val="28"/>
        </w:rPr>
        <w:t>.В</w:t>
      </w:r>
      <w:proofErr w:type="gramEnd"/>
      <w:r w:rsidRPr="001D38B4">
        <w:rPr>
          <w:b w:val="0"/>
          <w:i w:val="0"/>
          <w:sz w:val="28"/>
          <w:szCs w:val="28"/>
        </w:rPr>
        <w:t>ыбранная</w:t>
      </w:r>
      <w:proofErr w:type="spellEnd"/>
      <w:r w:rsidRPr="001D38B4">
        <w:rPr>
          <w:b w:val="0"/>
          <w:i w:val="0"/>
          <w:sz w:val="28"/>
          <w:szCs w:val="28"/>
        </w:rPr>
        <w:t xml:space="preserve">  форма проведения </w:t>
      </w:r>
      <w:proofErr w:type="spellStart"/>
      <w:r w:rsidRPr="001D38B4">
        <w:rPr>
          <w:b w:val="0"/>
          <w:i w:val="0"/>
          <w:sz w:val="28"/>
          <w:szCs w:val="28"/>
        </w:rPr>
        <w:t>занятиясоответствовалахарактеру</w:t>
      </w:r>
      <w:proofErr w:type="spellEnd"/>
      <w:r w:rsidRPr="001D38B4">
        <w:rPr>
          <w:b w:val="0"/>
          <w:i w:val="0"/>
          <w:sz w:val="28"/>
          <w:szCs w:val="28"/>
        </w:rPr>
        <w:t xml:space="preserve"> и содержанию учебного материала, уровню знаний, умений и навыков девятиклассников.</w:t>
      </w:r>
    </w:p>
    <w:p w:rsidR="00E902F8" w:rsidRPr="001D38B4" w:rsidRDefault="00E902F8" w:rsidP="00E902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8B4">
        <w:rPr>
          <w:sz w:val="28"/>
          <w:szCs w:val="28"/>
        </w:rPr>
        <w:t xml:space="preserve">        Для организации деятельности </w:t>
      </w:r>
      <w:proofErr w:type="spellStart"/>
      <w:r w:rsidRPr="001D38B4">
        <w:rPr>
          <w:sz w:val="28"/>
          <w:szCs w:val="28"/>
        </w:rPr>
        <w:t>обучающихсяво</w:t>
      </w:r>
      <w:proofErr w:type="spellEnd"/>
      <w:r w:rsidRPr="001D38B4">
        <w:rPr>
          <w:sz w:val="28"/>
          <w:szCs w:val="28"/>
        </w:rPr>
        <w:t xml:space="preserve"> время классного часа применялись различные формы работы с детьми:</w:t>
      </w:r>
    </w:p>
    <w:p w:rsidR="00E902F8" w:rsidRPr="001D38B4" w:rsidRDefault="00E902F8" w:rsidP="00E902F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D38B4">
        <w:rPr>
          <w:sz w:val="28"/>
          <w:szCs w:val="28"/>
        </w:rPr>
        <w:t xml:space="preserve">фронтальная </w:t>
      </w:r>
    </w:p>
    <w:p w:rsidR="00E902F8" w:rsidRPr="001D38B4" w:rsidRDefault="00E902F8" w:rsidP="00E902F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D38B4">
        <w:rPr>
          <w:sz w:val="28"/>
          <w:szCs w:val="28"/>
        </w:rPr>
        <w:t xml:space="preserve">групповая  </w:t>
      </w:r>
    </w:p>
    <w:p w:rsidR="00E5185A" w:rsidRPr="00E902F8" w:rsidRDefault="00E902F8" w:rsidP="00E902F8">
      <w:pPr>
        <w:pStyle w:val="a4"/>
        <w:spacing w:before="0" w:beforeAutospacing="0" w:after="0" w:afterAutospacing="0"/>
        <w:ind w:firstLine="435"/>
        <w:jc w:val="both"/>
        <w:rPr>
          <w:sz w:val="28"/>
          <w:szCs w:val="28"/>
          <w:lang w:val="en-US"/>
        </w:rPr>
      </w:pPr>
      <w:r w:rsidRPr="001D38B4">
        <w:rPr>
          <w:sz w:val="28"/>
          <w:szCs w:val="28"/>
        </w:rPr>
        <w:t xml:space="preserve"> Активность и работоспособность ребят  на занятии  </w:t>
      </w:r>
      <w:proofErr w:type="spellStart"/>
      <w:r w:rsidRPr="001D38B4">
        <w:rPr>
          <w:sz w:val="28"/>
          <w:szCs w:val="28"/>
        </w:rPr>
        <w:t>хорошая</w:t>
      </w:r>
      <w:proofErr w:type="gramStart"/>
      <w:r w:rsidRPr="001D38B4">
        <w:rPr>
          <w:sz w:val="28"/>
          <w:szCs w:val="28"/>
        </w:rPr>
        <w:t>.П</w:t>
      </w:r>
      <w:proofErr w:type="gramEnd"/>
      <w:r w:rsidRPr="001D38B4">
        <w:rPr>
          <w:sz w:val="28"/>
          <w:szCs w:val="28"/>
        </w:rPr>
        <w:t>сихологическая</w:t>
      </w:r>
      <w:proofErr w:type="spellEnd"/>
      <w:r w:rsidRPr="001D38B4">
        <w:rPr>
          <w:sz w:val="28"/>
          <w:szCs w:val="28"/>
        </w:rPr>
        <w:t xml:space="preserve"> атмосфера  характеризовалась дружественностью, оптимизмом и равенством. Результаты оцениваю как хорошие. Поставленные задачи и план воспитательного мероприятия удалось реализовать. </w:t>
      </w:r>
      <w:bookmarkStart w:id="0" w:name="_GoBack"/>
      <w:bookmarkEnd w:id="0"/>
    </w:p>
    <w:sectPr w:rsidR="00E5185A" w:rsidRPr="00E902F8" w:rsidSect="00CA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61"/>
    <w:multiLevelType w:val="hybridMultilevel"/>
    <w:tmpl w:val="C472CB58"/>
    <w:lvl w:ilvl="0" w:tplc="B55651A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F8"/>
    <w:rsid w:val="009F6DA1"/>
    <w:rsid w:val="00CD4E6D"/>
    <w:rsid w:val="00E5185A"/>
    <w:rsid w:val="00E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customStyle="1" w:styleId="c4">
    <w:name w:val="c4"/>
    <w:basedOn w:val="a"/>
    <w:rsid w:val="00E9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2F8"/>
  </w:style>
  <w:style w:type="paragraph" w:styleId="a4">
    <w:name w:val="Normal (Web)"/>
    <w:basedOn w:val="a"/>
    <w:uiPriority w:val="99"/>
    <w:unhideWhenUsed/>
    <w:rsid w:val="00E9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902F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902F8"/>
    <w:rPr>
      <w:b/>
      <w:i/>
      <w:sz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customStyle="1" w:styleId="c4">
    <w:name w:val="c4"/>
    <w:basedOn w:val="a"/>
    <w:rsid w:val="00E9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2F8"/>
  </w:style>
  <w:style w:type="paragraph" w:styleId="a4">
    <w:name w:val="Normal (Web)"/>
    <w:basedOn w:val="a"/>
    <w:uiPriority w:val="99"/>
    <w:unhideWhenUsed/>
    <w:rsid w:val="00E9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902F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902F8"/>
    <w:rPr>
      <w:b/>
      <w:i/>
      <w:sz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2021-12-03T08:42:00Z</dcterms:created>
  <dcterms:modified xsi:type="dcterms:W3CDTF">2021-12-03T08:42:00Z</dcterms:modified>
</cp:coreProperties>
</file>