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C0" w:rsidRDefault="00FC63C0" w:rsidP="00C7279E">
      <w:pPr>
        <w:jc w:val="right"/>
        <w:rPr>
          <w:rFonts w:ascii="Times New Roman" w:hAnsi="Times New Roman" w:cs="Times New Roman"/>
          <w:b/>
          <w:sz w:val="24"/>
          <w:szCs w:val="24"/>
        </w:rPr>
      </w:pPr>
      <w:proofErr w:type="spellStart"/>
      <w:r>
        <w:rPr>
          <w:rFonts w:ascii="Times New Roman" w:hAnsi="Times New Roman" w:cs="Times New Roman"/>
          <w:b/>
          <w:sz w:val="24"/>
          <w:szCs w:val="24"/>
        </w:rPr>
        <w:t>Пенькова</w:t>
      </w:r>
      <w:proofErr w:type="spellEnd"/>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Надежда Викторовна</w:t>
      </w:r>
    </w:p>
    <w:p w:rsidR="00FC63C0" w:rsidRDefault="00FC63C0" w:rsidP="00C7279E">
      <w:pPr>
        <w:jc w:val="right"/>
        <w:rPr>
          <w:rFonts w:ascii="Times New Roman" w:hAnsi="Times New Roman" w:cs="Times New Roman"/>
          <w:b/>
          <w:sz w:val="24"/>
          <w:szCs w:val="24"/>
        </w:rPr>
      </w:pPr>
      <w:r>
        <w:rPr>
          <w:rFonts w:ascii="Times New Roman" w:hAnsi="Times New Roman" w:cs="Times New Roman"/>
          <w:b/>
          <w:sz w:val="24"/>
          <w:szCs w:val="24"/>
        </w:rPr>
        <w:t>228-539-132</w:t>
      </w:r>
    </w:p>
    <w:p w:rsidR="00FC63C0" w:rsidRDefault="00FC63C0" w:rsidP="00C7279E">
      <w:pPr>
        <w:jc w:val="right"/>
        <w:rPr>
          <w:rFonts w:ascii="Times New Roman" w:hAnsi="Times New Roman" w:cs="Times New Roman"/>
          <w:b/>
          <w:sz w:val="24"/>
          <w:szCs w:val="24"/>
        </w:rPr>
      </w:pPr>
    </w:p>
    <w:p w:rsidR="00C7279E" w:rsidRPr="00C7279E" w:rsidRDefault="00C7279E" w:rsidP="00C7279E">
      <w:pPr>
        <w:jc w:val="right"/>
        <w:rPr>
          <w:rFonts w:ascii="Times New Roman" w:hAnsi="Times New Roman" w:cs="Times New Roman"/>
          <w:b/>
          <w:sz w:val="24"/>
          <w:szCs w:val="24"/>
        </w:rPr>
      </w:pPr>
      <w:r w:rsidRPr="00C7279E">
        <w:rPr>
          <w:rFonts w:ascii="Times New Roman" w:hAnsi="Times New Roman" w:cs="Times New Roman"/>
          <w:b/>
          <w:sz w:val="24"/>
          <w:szCs w:val="24"/>
        </w:rPr>
        <w:t>Приложение №3</w:t>
      </w:r>
    </w:p>
    <w:p w:rsidR="00F86794" w:rsidRPr="00F86794" w:rsidRDefault="00F86794" w:rsidP="00F86794">
      <w:pPr>
        <w:jc w:val="center"/>
        <w:rPr>
          <w:rFonts w:ascii="Times New Roman" w:hAnsi="Times New Roman" w:cs="Times New Roman"/>
          <w:b/>
          <w:sz w:val="48"/>
          <w:lang w:val="en-US"/>
        </w:rPr>
      </w:pPr>
      <w:r w:rsidRPr="00F86794">
        <w:rPr>
          <w:rFonts w:ascii="Times New Roman" w:hAnsi="Times New Roman" w:cs="Times New Roman"/>
          <w:b/>
          <w:sz w:val="48"/>
          <w:lang w:val="en-US"/>
        </w:rPr>
        <w:t>Mobile Mania</w:t>
      </w:r>
    </w:p>
    <w:p w:rsidR="00F86794" w:rsidRDefault="000B344A">
      <w:pPr>
        <w:rPr>
          <w:rFonts w:ascii="Times New Roman" w:hAnsi="Times New Roman" w:cs="Times New Roman"/>
          <w:sz w:val="32"/>
          <w:lang w:val="en-US"/>
        </w:rPr>
      </w:pPr>
      <w:r w:rsidRPr="000B344A">
        <w:rPr>
          <w:rFonts w:ascii="Times New Roman" w:hAnsi="Times New Roman" w:cs="Times New Roman"/>
          <w:sz w:val="32"/>
          <w:lang w:val="en-US"/>
        </w:rPr>
        <w:t>Why are we so addicted to mobile phones? There are now over 40 million people in Britain with mobiles and if the present trend continues, every man, woman and a child in Britain will soon have one – or two, or three!</w:t>
      </w:r>
    </w:p>
    <w:p w:rsidR="00F86794" w:rsidRDefault="000B344A">
      <w:pPr>
        <w:rPr>
          <w:rFonts w:ascii="Times New Roman" w:hAnsi="Times New Roman" w:cs="Times New Roman"/>
          <w:sz w:val="32"/>
          <w:lang w:val="en-US"/>
        </w:rPr>
      </w:pPr>
      <w:r>
        <w:rPr>
          <w:rFonts w:ascii="Times New Roman" w:hAnsi="Times New Roman" w:cs="Times New Roman"/>
          <w:sz w:val="32"/>
          <w:lang w:val="en-US"/>
        </w:rPr>
        <w:t>They can be expensive and are possibly bad for us. You can spend a lot of money if you use your mobile a lot. According to some scientists, if we go on using mobiles, we’ll</w:t>
      </w:r>
      <w:r w:rsidR="009A3804">
        <w:rPr>
          <w:rFonts w:ascii="Times New Roman" w:hAnsi="Times New Roman" w:cs="Times New Roman"/>
          <w:sz w:val="32"/>
          <w:lang w:val="en-US"/>
        </w:rPr>
        <w:t xml:space="preserve"> cook our brains. Some people even think that radiation from mobiles causes cancer. Psychologists say we are becoming dependent on mobiles. Dr Oliver James talks about “</w:t>
      </w:r>
      <w:proofErr w:type="spellStart"/>
      <w:r w:rsidR="009A3804">
        <w:rPr>
          <w:rFonts w:ascii="Times New Roman" w:hAnsi="Times New Roman" w:cs="Times New Roman"/>
          <w:sz w:val="32"/>
          <w:lang w:val="en-US"/>
        </w:rPr>
        <w:t>phoneliness</w:t>
      </w:r>
      <w:proofErr w:type="spellEnd"/>
      <w:r w:rsidR="009A3804">
        <w:rPr>
          <w:rFonts w:ascii="Times New Roman" w:hAnsi="Times New Roman" w:cs="Times New Roman"/>
          <w:sz w:val="32"/>
          <w:lang w:val="en-US"/>
        </w:rPr>
        <w:t>” – in modern society we are lonely, so if people ring us up or send us messages, we feel wanted.</w:t>
      </w:r>
    </w:p>
    <w:p w:rsidR="00F86794" w:rsidRDefault="009A3804">
      <w:pPr>
        <w:rPr>
          <w:rFonts w:ascii="Times New Roman" w:hAnsi="Times New Roman" w:cs="Times New Roman"/>
          <w:sz w:val="32"/>
          <w:lang w:val="en-US"/>
        </w:rPr>
      </w:pPr>
      <w:r>
        <w:rPr>
          <w:rFonts w:ascii="Times New Roman" w:hAnsi="Times New Roman" w:cs="Times New Roman"/>
          <w:sz w:val="32"/>
          <w:lang w:val="en-US"/>
        </w:rPr>
        <w:t>Teenagers are among the biggest users of mobiles, and texting is creating a new language full of abbreviations such as “How RU?” In Japan, teenagers are reading less and mobile use is affecting the marks of secondary school students. A big problem in Britain is crime. Last year half a million British te</w:t>
      </w:r>
      <w:r w:rsidR="00F86794">
        <w:rPr>
          <w:rFonts w:ascii="Times New Roman" w:hAnsi="Times New Roman" w:cs="Times New Roman"/>
          <w:sz w:val="32"/>
          <w:lang w:val="en-US"/>
        </w:rPr>
        <w:t>e</w:t>
      </w:r>
      <w:r>
        <w:rPr>
          <w:rFonts w:ascii="Times New Roman" w:hAnsi="Times New Roman" w:cs="Times New Roman"/>
          <w:sz w:val="32"/>
          <w:lang w:val="en-US"/>
        </w:rPr>
        <w:t>nagers</w:t>
      </w:r>
      <w:r w:rsidR="00F86794">
        <w:rPr>
          <w:rFonts w:ascii="Times New Roman" w:hAnsi="Times New Roman" w:cs="Times New Roman"/>
          <w:sz w:val="32"/>
          <w:lang w:val="en-US"/>
        </w:rPr>
        <w:t xml:space="preserve"> </w:t>
      </w:r>
      <w:r>
        <w:rPr>
          <w:rFonts w:ascii="Times New Roman" w:hAnsi="Times New Roman" w:cs="Times New Roman"/>
          <w:sz w:val="32"/>
          <w:lang w:val="en-US"/>
        </w:rPr>
        <w:t xml:space="preserve">were victims of mobile </w:t>
      </w:r>
      <w:r w:rsidR="00F86794">
        <w:rPr>
          <w:rFonts w:ascii="Times New Roman" w:hAnsi="Times New Roman" w:cs="Times New Roman"/>
          <w:sz w:val="32"/>
          <w:lang w:val="en-US"/>
        </w:rPr>
        <w:t>phone theft.</w:t>
      </w:r>
    </w:p>
    <w:p w:rsidR="00D863A5" w:rsidRDefault="00F86794">
      <w:pPr>
        <w:rPr>
          <w:rFonts w:ascii="Times New Roman" w:hAnsi="Times New Roman" w:cs="Times New Roman"/>
          <w:sz w:val="32"/>
          <w:lang w:val="en-US"/>
        </w:rPr>
      </w:pPr>
      <w:r>
        <w:rPr>
          <w:rFonts w:ascii="Times New Roman" w:hAnsi="Times New Roman" w:cs="Times New Roman"/>
          <w:sz w:val="32"/>
          <w:lang w:val="en-US"/>
        </w:rPr>
        <w:t xml:space="preserve">As technology improves, mobiles can do more and more. If you have one of the new multimedia mobiles, you can connect to the NET, pay for things, play games, interact with TV </w:t>
      </w:r>
      <w:proofErr w:type="spellStart"/>
      <w:r>
        <w:rPr>
          <w:rFonts w:ascii="Times New Roman" w:hAnsi="Times New Roman" w:cs="Times New Roman"/>
          <w:sz w:val="32"/>
          <w:lang w:val="en-US"/>
        </w:rPr>
        <w:t>programmes</w:t>
      </w:r>
      <w:proofErr w:type="spellEnd"/>
      <w:r>
        <w:rPr>
          <w:rFonts w:ascii="Times New Roman" w:hAnsi="Times New Roman" w:cs="Times New Roman"/>
          <w:sz w:val="32"/>
          <w:lang w:val="en-US"/>
        </w:rPr>
        <w:t xml:space="preserve"> and take photos to send to your friend.</w:t>
      </w:r>
    </w:p>
    <w:p w:rsidR="00F86794" w:rsidRPr="000B344A" w:rsidRDefault="00F86794">
      <w:pPr>
        <w:rPr>
          <w:rFonts w:ascii="Times New Roman" w:hAnsi="Times New Roman" w:cs="Times New Roman"/>
          <w:sz w:val="32"/>
          <w:lang w:val="en-US"/>
        </w:rPr>
      </w:pPr>
      <w:r>
        <w:rPr>
          <w:rFonts w:ascii="Times New Roman" w:hAnsi="Times New Roman" w:cs="Times New Roman"/>
          <w:sz w:val="32"/>
          <w:lang w:val="en-US"/>
        </w:rPr>
        <w:t>Very tempting, isn’t it? If I have the money next month, I’ll get one of those new mobiles with a camera…I’ll be able to send photos to my friends. And if I get a mobile with an Internet connection</w:t>
      </w:r>
      <w:r w:rsidR="00D863A5">
        <w:rPr>
          <w:rFonts w:ascii="Times New Roman" w:hAnsi="Times New Roman" w:cs="Times New Roman"/>
          <w:sz w:val="32"/>
          <w:lang w:val="en-US"/>
        </w:rPr>
        <w:t>, I won’t have to come to this supermarket at all. I’ll sit at home and order everything with my mobile. What a good idea!</w:t>
      </w:r>
    </w:p>
    <w:sectPr w:rsidR="00F86794" w:rsidRPr="000B3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344A"/>
    <w:rsid w:val="000B344A"/>
    <w:rsid w:val="009A3804"/>
    <w:rsid w:val="00C7279E"/>
    <w:rsid w:val="00D863A5"/>
    <w:rsid w:val="00F86794"/>
    <w:rsid w:val="00FC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cp:revision>
  <dcterms:created xsi:type="dcterms:W3CDTF">2011-01-30T20:47:00Z</dcterms:created>
  <dcterms:modified xsi:type="dcterms:W3CDTF">2012-01-26T20:48:00Z</dcterms:modified>
</cp:coreProperties>
</file>