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D0" w:rsidRPr="006508D5" w:rsidRDefault="00E90ED0" w:rsidP="00E90ED0">
      <w:pPr>
        <w:jc w:val="center"/>
        <w:rPr>
          <w:b/>
        </w:rPr>
      </w:pPr>
      <w:r w:rsidRPr="006508D5">
        <w:rPr>
          <w:b/>
        </w:rPr>
        <w:t>ПОЛОЖЕНИЕ</w:t>
      </w:r>
    </w:p>
    <w:p w:rsidR="00E90ED0" w:rsidRPr="006508D5" w:rsidRDefault="00E90ED0" w:rsidP="00E90ED0">
      <w:pPr>
        <w:jc w:val="center"/>
        <w:rPr>
          <w:b/>
        </w:rPr>
      </w:pPr>
      <w:r w:rsidRPr="006508D5">
        <w:rPr>
          <w:b/>
        </w:rPr>
        <w:t xml:space="preserve">профессионального  конкурса </w:t>
      </w:r>
    </w:p>
    <w:p w:rsidR="00E90ED0" w:rsidRPr="006508D5" w:rsidRDefault="00E90ED0" w:rsidP="00E90ED0">
      <w:pPr>
        <w:jc w:val="center"/>
        <w:rPr>
          <w:b/>
        </w:rPr>
      </w:pPr>
      <w:r>
        <w:rPr>
          <w:b/>
          <w:u w:val="single"/>
        </w:rPr>
        <w:t>«П</w:t>
      </w:r>
      <w:r w:rsidRPr="006508D5">
        <w:rPr>
          <w:b/>
          <w:u w:val="single"/>
        </w:rPr>
        <w:t>едагогический дебют»</w:t>
      </w:r>
      <w:r w:rsidRPr="006508D5">
        <w:rPr>
          <w:b/>
        </w:rPr>
        <w:t xml:space="preserve"> </w:t>
      </w:r>
    </w:p>
    <w:p w:rsidR="00E90ED0" w:rsidRPr="006508D5" w:rsidRDefault="00E90ED0" w:rsidP="00E90ED0">
      <w:pPr>
        <w:jc w:val="center"/>
        <w:rPr>
          <w:b/>
        </w:rPr>
      </w:pPr>
      <w:r w:rsidRPr="006508D5">
        <w:rPr>
          <w:b/>
        </w:rPr>
        <w:t>среди  молодых педагогов дополнительного образования</w:t>
      </w:r>
    </w:p>
    <w:p w:rsidR="006F6224" w:rsidRDefault="00E90ED0" w:rsidP="00E90ED0">
      <w:pPr>
        <w:jc w:val="center"/>
        <w:rPr>
          <w:b/>
          <w:lang w:val="en-US"/>
        </w:rPr>
      </w:pPr>
      <w:r w:rsidRPr="006508D5">
        <w:rPr>
          <w:b/>
        </w:rPr>
        <w:t xml:space="preserve">муниципального автономного образовательного учреждения </w:t>
      </w:r>
    </w:p>
    <w:p w:rsidR="00E90ED0" w:rsidRPr="006508D5" w:rsidRDefault="00E90ED0" w:rsidP="00E90ED0">
      <w:pPr>
        <w:jc w:val="center"/>
        <w:rPr>
          <w:b/>
        </w:rPr>
      </w:pPr>
      <w:r w:rsidRPr="006508D5">
        <w:rPr>
          <w:b/>
        </w:rPr>
        <w:t xml:space="preserve">дополнительного образования детей </w:t>
      </w:r>
    </w:p>
    <w:p w:rsidR="00E90ED0" w:rsidRPr="006508D5" w:rsidRDefault="00E90ED0" w:rsidP="00E90ED0">
      <w:pPr>
        <w:jc w:val="center"/>
        <w:rPr>
          <w:b/>
        </w:rPr>
      </w:pPr>
      <w:r w:rsidRPr="006508D5">
        <w:rPr>
          <w:b/>
        </w:rPr>
        <w:t>«Дом детского творчества»</w:t>
      </w:r>
    </w:p>
    <w:p w:rsidR="00E90ED0" w:rsidRPr="006508D5" w:rsidRDefault="006F6224" w:rsidP="00E90ED0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E90ED0" w:rsidRPr="006508D5">
        <w:rPr>
          <w:b/>
        </w:rPr>
        <w:t>«Л</w:t>
      </w:r>
      <w:r>
        <w:rPr>
          <w:b/>
        </w:rPr>
        <w:t>ениногорский муниципальный район» Республики Татарстан</w:t>
      </w:r>
      <w:r w:rsidR="00E90ED0" w:rsidRPr="006508D5">
        <w:rPr>
          <w:b/>
        </w:rPr>
        <w:t xml:space="preserve"> </w:t>
      </w:r>
    </w:p>
    <w:p w:rsidR="00E90ED0" w:rsidRDefault="00E90ED0" w:rsidP="00E90ED0">
      <w:pPr>
        <w:jc w:val="both"/>
        <w:rPr>
          <w:b/>
          <w:i/>
          <w:sz w:val="22"/>
          <w:szCs w:val="22"/>
        </w:rPr>
      </w:pPr>
    </w:p>
    <w:p w:rsidR="00E90ED0" w:rsidRPr="00D81E48" w:rsidRDefault="00E90ED0" w:rsidP="00E90ED0">
      <w:pPr>
        <w:jc w:val="both"/>
        <w:rPr>
          <w:b/>
          <w:i/>
        </w:rPr>
      </w:pPr>
      <w:r w:rsidRPr="00D81E48">
        <w:rPr>
          <w:b/>
          <w:i/>
        </w:rPr>
        <w:t>Общие положения:</w:t>
      </w:r>
    </w:p>
    <w:p w:rsidR="00E90ED0" w:rsidRPr="00D81E48" w:rsidRDefault="00E90ED0" w:rsidP="00AE2CF2">
      <w:pPr>
        <w:ind w:firstLine="708"/>
        <w:jc w:val="both"/>
        <w:rPr>
          <w:b/>
          <w:i/>
        </w:rPr>
      </w:pPr>
      <w:r w:rsidRPr="00D81E48">
        <w:t>Конкурс «Педагогический дебют» направлен на создание условий для</w:t>
      </w:r>
      <w:r w:rsidRPr="00D81E48">
        <w:rPr>
          <w:color w:val="000000"/>
        </w:rPr>
        <w:t xml:space="preserve"> </w:t>
      </w:r>
      <w:proofErr w:type="spellStart"/>
      <w:r w:rsidRPr="00D81E48">
        <w:rPr>
          <w:color w:val="000000"/>
        </w:rPr>
        <w:t>для</w:t>
      </w:r>
      <w:proofErr w:type="spellEnd"/>
      <w:r w:rsidRPr="00D81E48">
        <w:rPr>
          <w:color w:val="000000"/>
        </w:rPr>
        <w:t xml:space="preserve"> самореализации молодых педагогов.</w:t>
      </w:r>
    </w:p>
    <w:p w:rsidR="00E90ED0" w:rsidRPr="00D81E48" w:rsidRDefault="00E90ED0" w:rsidP="00E90ED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D81E48">
        <w:rPr>
          <w:b/>
          <w:i/>
        </w:rPr>
        <w:t>Цель</w:t>
      </w:r>
      <w:r w:rsidRPr="00D81E48">
        <w:t xml:space="preserve"> - </w:t>
      </w:r>
      <w:r w:rsidRPr="00D81E48">
        <w:rPr>
          <w:color w:val="000000"/>
        </w:rPr>
        <w:t>раскрытие творческого потенциала молодых педагогов системы дополнительного  образования.</w:t>
      </w:r>
    </w:p>
    <w:p w:rsidR="00E90ED0" w:rsidRPr="00D81E48" w:rsidRDefault="00E90ED0" w:rsidP="00E90ED0">
      <w:pPr>
        <w:shd w:val="clear" w:color="auto" w:fill="FFFFFF"/>
        <w:ind w:firstLine="360"/>
      </w:pPr>
      <w:r w:rsidRPr="00D81E48">
        <w:rPr>
          <w:color w:val="000000"/>
        </w:rPr>
        <w:t>Конкурс призван способствовать:</w:t>
      </w:r>
    </w:p>
    <w:p w:rsidR="00E90ED0" w:rsidRPr="00D81E48" w:rsidRDefault="00E90ED0" w:rsidP="00E90E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D81E48">
        <w:rPr>
          <w:color w:val="000000"/>
        </w:rPr>
        <w:t>повышению престижа профессии педагога;</w:t>
      </w:r>
    </w:p>
    <w:p w:rsidR="00E90ED0" w:rsidRPr="00D81E48" w:rsidRDefault="00E90ED0" w:rsidP="00E90E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81E48">
        <w:rPr>
          <w:color w:val="000000"/>
        </w:rPr>
        <w:t>выявлению талантливых педагогов;</w:t>
      </w:r>
    </w:p>
    <w:p w:rsidR="00E90ED0" w:rsidRPr="00D81E48" w:rsidRDefault="00E90ED0" w:rsidP="00E90E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81E48">
        <w:rPr>
          <w:color w:val="000000"/>
        </w:rPr>
        <w:t>мотивации молодых педагогов к поиску и реализации инноваций в образовательном процессе;</w:t>
      </w:r>
    </w:p>
    <w:p w:rsidR="00E90ED0" w:rsidRPr="00D81E48" w:rsidRDefault="00E90ED0" w:rsidP="00E90E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81E48">
        <w:rPr>
          <w:color w:val="000000"/>
        </w:rPr>
        <w:t>стимулированию дальнейшего профессионального роста</w:t>
      </w:r>
    </w:p>
    <w:p w:rsidR="00E90ED0" w:rsidRPr="00D81E48" w:rsidRDefault="00E90ED0" w:rsidP="00E90ED0">
      <w:pPr>
        <w:jc w:val="both"/>
        <w:rPr>
          <w:b/>
          <w:i/>
        </w:rPr>
      </w:pPr>
    </w:p>
    <w:p w:rsidR="00E90ED0" w:rsidRPr="00D81E48" w:rsidRDefault="00E90ED0" w:rsidP="00E90ED0">
      <w:pPr>
        <w:jc w:val="both"/>
        <w:rPr>
          <w:b/>
          <w:i/>
        </w:rPr>
      </w:pPr>
      <w:r w:rsidRPr="00D81E48">
        <w:rPr>
          <w:b/>
          <w:i/>
        </w:rPr>
        <w:t>Участники конкурса:</w:t>
      </w:r>
    </w:p>
    <w:p w:rsidR="00E90ED0" w:rsidRPr="00D81E48" w:rsidRDefault="00E90ED0" w:rsidP="00AE2CF2">
      <w:pPr>
        <w:jc w:val="both"/>
      </w:pPr>
      <w:r w:rsidRPr="00D81E48">
        <w:t>В конкурсе принимают участие молодые педагоги, имеющие стаж педагогической работы до 3 лет.</w:t>
      </w:r>
    </w:p>
    <w:p w:rsidR="00E90ED0" w:rsidRPr="00D81E48" w:rsidRDefault="00E90ED0" w:rsidP="00E90ED0">
      <w:pPr>
        <w:jc w:val="both"/>
        <w:rPr>
          <w:b/>
          <w:i/>
        </w:rPr>
      </w:pPr>
    </w:p>
    <w:p w:rsidR="00E90ED0" w:rsidRPr="00D81E48" w:rsidRDefault="00E90ED0" w:rsidP="00E90ED0">
      <w:pPr>
        <w:jc w:val="both"/>
        <w:rPr>
          <w:b/>
          <w:i/>
        </w:rPr>
      </w:pPr>
      <w:r w:rsidRPr="00D81E48">
        <w:rPr>
          <w:b/>
          <w:i/>
        </w:rPr>
        <w:t>Время и порядок проведения:</w:t>
      </w:r>
    </w:p>
    <w:p w:rsidR="00E90ED0" w:rsidRPr="00D81E48" w:rsidRDefault="00E90ED0" w:rsidP="00E90ED0">
      <w:pPr>
        <w:widowControl w:val="0"/>
        <w:shd w:val="clear" w:color="auto" w:fill="FFFFFF"/>
        <w:autoSpaceDE w:val="0"/>
        <w:autoSpaceDN w:val="0"/>
        <w:adjustRightInd w:val="0"/>
        <w:ind w:hanging="284"/>
        <w:rPr>
          <w:color w:val="000000"/>
        </w:rPr>
      </w:pPr>
      <w:r w:rsidRPr="00D81E48">
        <w:rPr>
          <w:color w:val="000000"/>
          <w:spacing w:val="5"/>
        </w:rPr>
        <w:t xml:space="preserve">  </w:t>
      </w:r>
      <w:r w:rsidRPr="00D81E48">
        <w:rPr>
          <w:color w:val="000000"/>
          <w:spacing w:val="5"/>
        </w:rPr>
        <w:tab/>
        <w:t>Конку</w:t>
      </w:r>
      <w:proofErr w:type="gramStart"/>
      <w:r w:rsidRPr="00D81E48">
        <w:rPr>
          <w:color w:val="000000"/>
          <w:spacing w:val="5"/>
        </w:rPr>
        <w:t>рс вкл</w:t>
      </w:r>
      <w:proofErr w:type="gramEnd"/>
      <w:r w:rsidRPr="00D81E48">
        <w:rPr>
          <w:color w:val="000000"/>
          <w:spacing w:val="5"/>
        </w:rPr>
        <w:t>ючает в себя два этапа: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268"/>
      </w:tblGrid>
      <w:tr w:rsidR="00E90ED0" w:rsidRPr="0033435A" w:rsidTr="0067098D">
        <w:tc>
          <w:tcPr>
            <w:tcW w:w="675" w:type="dxa"/>
          </w:tcPr>
          <w:p w:rsidR="00E90ED0" w:rsidRPr="00A23088" w:rsidRDefault="00E90ED0" w:rsidP="0067098D">
            <w:pPr>
              <w:jc w:val="center"/>
              <w:rPr>
                <w:b/>
              </w:rPr>
            </w:pPr>
            <w:r w:rsidRPr="00A23088">
              <w:rPr>
                <w:b/>
              </w:rPr>
              <w:t>№</w:t>
            </w:r>
          </w:p>
        </w:tc>
        <w:tc>
          <w:tcPr>
            <w:tcW w:w="6521" w:type="dxa"/>
          </w:tcPr>
          <w:p w:rsidR="00E90ED0" w:rsidRPr="00A23088" w:rsidRDefault="00E90ED0" w:rsidP="0067098D">
            <w:pPr>
              <w:jc w:val="center"/>
              <w:rPr>
                <w:b/>
              </w:rPr>
            </w:pPr>
            <w:r w:rsidRPr="00A23088">
              <w:rPr>
                <w:b/>
              </w:rPr>
              <w:t>Конкурсные мероприятия</w:t>
            </w:r>
          </w:p>
        </w:tc>
        <w:tc>
          <w:tcPr>
            <w:tcW w:w="2268" w:type="dxa"/>
          </w:tcPr>
          <w:p w:rsidR="00E90ED0" w:rsidRPr="00A23088" w:rsidRDefault="00E90ED0" w:rsidP="0067098D">
            <w:pPr>
              <w:jc w:val="center"/>
              <w:rPr>
                <w:b/>
              </w:rPr>
            </w:pPr>
            <w:r w:rsidRPr="00A23088">
              <w:rPr>
                <w:b/>
              </w:rPr>
              <w:t>Сроки</w:t>
            </w:r>
          </w:p>
        </w:tc>
      </w:tr>
      <w:tr w:rsidR="00E90ED0" w:rsidRPr="0033435A" w:rsidTr="0067098D">
        <w:tc>
          <w:tcPr>
            <w:tcW w:w="675" w:type="dxa"/>
          </w:tcPr>
          <w:p w:rsidR="00E90ED0" w:rsidRPr="00A23088" w:rsidRDefault="00E90ED0" w:rsidP="0067098D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90ED0" w:rsidRPr="00A23088" w:rsidRDefault="00E90ED0" w:rsidP="0067098D">
            <w:pPr>
              <w:jc w:val="center"/>
              <w:rPr>
                <w:b/>
              </w:rPr>
            </w:pPr>
            <w:r w:rsidRPr="00A23088">
              <w:rPr>
                <w:b/>
              </w:rPr>
              <w:t>1 этап</w:t>
            </w:r>
          </w:p>
        </w:tc>
        <w:tc>
          <w:tcPr>
            <w:tcW w:w="2268" w:type="dxa"/>
            <w:vMerge w:val="restart"/>
          </w:tcPr>
          <w:p w:rsidR="00E90ED0" w:rsidRDefault="00E90ED0" w:rsidP="0067098D">
            <w:pPr>
              <w:jc w:val="center"/>
            </w:pPr>
            <w:r>
              <w:t>с 14-18 марта</w:t>
            </w:r>
          </w:p>
          <w:p w:rsidR="00E90ED0" w:rsidRDefault="00E90ED0" w:rsidP="0067098D">
            <w:pPr>
              <w:jc w:val="center"/>
            </w:pPr>
          </w:p>
          <w:p w:rsidR="00E90ED0" w:rsidRDefault="00E90ED0" w:rsidP="0067098D">
            <w:pPr>
              <w:jc w:val="center"/>
            </w:pPr>
          </w:p>
          <w:p w:rsidR="00E90ED0" w:rsidRDefault="00E90ED0" w:rsidP="0067098D">
            <w:pPr>
              <w:jc w:val="center"/>
            </w:pPr>
          </w:p>
          <w:p w:rsidR="00E90ED0" w:rsidRPr="0033435A" w:rsidRDefault="00E90ED0" w:rsidP="0067098D">
            <w:pPr>
              <w:jc w:val="center"/>
            </w:pPr>
            <w:r>
              <w:t>31 марта</w:t>
            </w:r>
          </w:p>
        </w:tc>
      </w:tr>
      <w:tr w:rsidR="00E90ED0" w:rsidRPr="0033435A" w:rsidTr="0067098D">
        <w:tc>
          <w:tcPr>
            <w:tcW w:w="675" w:type="dxa"/>
          </w:tcPr>
          <w:p w:rsidR="00E90ED0" w:rsidRPr="0033435A" w:rsidRDefault="00E90ED0" w:rsidP="0067098D">
            <w:pPr>
              <w:jc w:val="both"/>
            </w:pPr>
            <w:r w:rsidRPr="0033435A">
              <w:t>1</w:t>
            </w:r>
          </w:p>
        </w:tc>
        <w:tc>
          <w:tcPr>
            <w:tcW w:w="6521" w:type="dxa"/>
          </w:tcPr>
          <w:p w:rsidR="00E90ED0" w:rsidRPr="0033435A" w:rsidRDefault="00E90ED0" w:rsidP="0067098D">
            <w:pPr>
              <w:jc w:val="both"/>
            </w:pPr>
            <w:r w:rsidRPr="0033435A">
              <w:t>Занятие – импровизация (занятие, самоанализ)</w:t>
            </w:r>
          </w:p>
        </w:tc>
        <w:tc>
          <w:tcPr>
            <w:tcW w:w="2268" w:type="dxa"/>
            <w:vMerge/>
          </w:tcPr>
          <w:p w:rsidR="00E90ED0" w:rsidRPr="0033435A" w:rsidRDefault="00E90ED0" w:rsidP="0067098D">
            <w:pPr>
              <w:jc w:val="both"/>
            </w:pPr>
          </w:p>
        </w:tc>
      </w:tr>
      <w:tr w:rsidR="00E90ED0" w:rsidRPr="0033435A" w:rsidTr="0067098D">
        <w:tc>
          <w:tcPr>
            <w:tcW w:w="675" w:type="dxa"/>
          </w:tcPr>
          <w:p w:rsidR="00E90ED0" w:rsidRPr="0033435A" w:rsidRDefault="00E90ED0" w:rsidP="0067098D">
            <w:pPr>
              <w:jc w:val="both"/>
            </w:pPr>
            <w:r w:rsidRPr="0033435A">
              <w:t>2</w:t>
            </w:r>
          </w:p>
        </w:tc>
        <w:tc>
          <w:tcPr>
            <w:tcW w:w="6521" w:type="dxa"/>
          </w:tcPr>
          <w:p w:rsidR="00E90ED0" w:rsidRPr="00AD04E9" w:rsidRDefault="00E90ED0" w:rsidP="0067098D">
            <w:pPr>
              <w:jc w:val="both"/>
            </w:pPr>
            <w:r w:rsidRPr="0033435A">
              <w:t>Представление учебного кабинета и документации, владение ИКТ</w:t>
            </w:r>
          </w:p>
        </w:tc>
        <w:tc>
          <w:tcPr>
            <w:tcW w:w="2268" w:type="dxa"/>
            <w:vMerge/>
          </w:tcPr>
          <w:p w:rsidR="00E90ED0" w:rsidRPr="0033435A" w:rsidRDefault="00E90ED0" w:rsidP="0067098D">
            <w:pPr>
              <w:jc w:val="both"/>
            </w:pPr>
          </w:p>
        </w:tc>
      </w:tr>
      <w:tr w:rsidR="00E90ED0" w:rsidRPr="0033435A" w:rsidTr="0067098D">
        <w:tc>
          <w:tcPr>
            <w:tcW w:w="675" w:type="dxa"/>
          </w:tcPr>
          <w:p w:rsidR="00E90ED0" w:rsidRPr="0033435A" w:rsidRDefault="00E90ED0" w:rsidP="0067098D">
            <w:pPr>
              <w:jc w:val="both"/>
            </w:pPr>
          </w:p>
        </w:tc>
        <w:tc>
          <w:tcPr>
            <w:tcW w:w="6521" w:type="dxa"/>
          </w:tcPr>
          <w:p w:rsidR="00E90ED0" w:rsidRPr="00A23088" w:rsidRDefault="00E90ED0" w:rsidP="0067098D">
            <w:pPr>
              <w:jc w:val="center"/>
              <w:rPr>
                <w:b/>
              </w:rPr>
            </w:pPr>
            <w:r w:rsidRPr="00A23088">
              <w:rPr>
                <w:b/>
              </w:rPr>
              <w:t>2 этап</w:t>
            </w:r>
          </w:p>
        </w:tc>
        <w:tc>
          <w:tcPr>
            <w:tcW w:w="2268" w:type="dxa"/>
            <w:vMerge/>
          </w:tcPr>
          <w:p w:rsidR="00E90ED0" w:rsidRPr="0033435A" w:rsidRDefault="00E90ED0" w:rsidP="0067098D">
            <w:pPr>
              <w:jc w:val="both"/>
            </w:pPr>
          </w:p>
        </w:tc>
      </w:tr>
      <w:tr w:rsidR="00E90ED0" w:rsidRPr="0033435A" w:rsidTr="0067098D">
        <w:tc>
          <w:tcPr>
            <w:tcW w:w="675" w:type="dxa"/>
          </w:tcPr>
          <w:p w:rsidR="00E90ED0" w:rsidRPr="0033435A" w:rsidRDefault="00E90ED0" w:rsidP="0067098D">
            <w:pPr>
              <w:jc w:val="both"/>
            </w:pPr>
            <w:r w:rsidRPr="0033435A">
              <w:t>1</w:t>
            </w:r>
          </w:p>
        </w:tc>
        <w:tc>
          <w:tcPr>
            <w:tcW w:w="6521" w:type="dxa"/>
          </w:tcPr>
          <w:p w:rsidR="00E90ED0" w:rsidRPr="0033435A" w:rsidRDefault="00E90ED0" w:rsidP="0067098D">
            <w:pPr>
              <w:jc w:val="both"/>
            </w:pPr>
            <w:r w:rsidRPr="0033435A">
              <w:t>Самопрезентация «Профессия, которую я выбрала»</w:t>
            </w:r>
          </w:p>
        </w:tc>
        <w:tc>
          <w:tcPr>
            <w:tcW w:w="2268" w:type="dxa"/>
            <w:vMerge/>
          </w:tcPr>
          <w:p w:rsidR="00E90ED0" w:rsidRPr="0033435A" w:rsidRDefault="00E90ED0" w:rsidP="0067098D">
            <w:pPr>
              <w:jc w:val="both"/>
            </w:pPr>
          </w:p>
        </w:tc>
      </w:tr>
      <w:tr w:rsidR="00E90ED0" w:rsidRPr="0033435A" w:rsidTr="0067098D">
        <w:tc>
          <w:tcPr>
            <w:tcW w:w="675" w:type="dxa"/>
          </w:tcPr>
          <w:p w:rsidR="00E90ED0" w:rsidRPr="0033435A" w:rsidRDefault="00E90ED0" w:rsidP="0067098D">
            <w:pPr>
              <w:jc w:val="both"/>
            </w:pPr>
            <w:r>
              <w:t>2</w:t>
            </w:r>
          </w:p>
        </w:tc>
        <w:tc>
          <w:tcPr>
            <w:tcW w:w="6521" w:type="dxa"/>
          </w:tcPr>
          <w:p w:rsidR="00E90ED0" w:rsidRPr="0033435A" w:rsidRDefault="00E90ED0" w:rsidP="0067098D">
            <w:pPr>
              <w:jc w:val="both"/>
            </w:pPr>
            <w:r w:rsidRPr="0033435A">
              <w:t>Мир моих увлечений</w:t>
            </w:r>
          </w:p>
        </w:tc>
        <w:tc>
          <w:tcPr>
            <w:tcW w:w="2268" w:type="dxa"/>
            <w:vMerge/>
          </w:tcPr>
          <w:p w:rsidR="00E90ED0" w:rsidRPr="0033435A" w:rsidRDefault="00E90ED0" w:rsidP="0067098D">
            <w:pPr>
              <w:jc w:val="both"/>
            </w:pPr>
          </w:p>
        </w:tc>
      </w:tr>
    </w:tbl>
    <w:p w:rsidR="00E90ED0" w:rsidRDefault="00E90ED0" w:rsidP="00E90ED0">
      <w:pPr>
        <w:jc w:val="both"/>
        <w:rPr>
          <w:sz w:val="28"/>
          <w:szCs w:val="28"/>
        </w:rPr>
      </w:pPr>
    </w:p>
    <w:p w:rsidR="00E90ED0" w:rsidRPr="00D66355" w:rsidRDefault="00E90ED0" w:rsidP="00E90ED0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Руководство конкурса: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Подготовку и проведение конкурса осуществляет Оргкомитет в составе: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Стряпунина О.А. – зав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етодическим отделом ДДТ;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Семенова Т.М. – зам. директора по УВР ДДТ.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Результативность и эффективность выполнения конкурсных заданий оценивает жюри в составе: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Абрамова Г.М.– председатель жюри, директор МАОУ ДОД ДДТ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Семенова Т.М. – член жюри, зам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иректора по УВР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Радаева Н.Е. – член жюри, зам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иректора по ВР ДДТ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Стряпунина О.А. – член жюри, зав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етодическим отделом ДДТ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Лукьяненко Ф.Г. – член жюри, методист ДДТ</w:t>
      </w:r>
    </w:p>
    <w:p w:rsidR="00E90ED0" w:rsidRDefault="00E90ED0" w:rsidP="00E90ED0">
      <w:pPr>
        <w:jc w:val="both"/>
        <w:rPr>
          <w:b/>
          <w:i/>
          <w:sz w:val="22"/>
          <w:szCs w:val="22"/>
        </w:rPr>
      </w:pPr>
    </w:p>
    <w:p w:rsidR="00E90ED0" w:rsidRDefault="00E90ED0" w:rsidP="00E90E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Требования к конкурсу:</w:t>
      </w:r>
    </w:p>
    <w:p w:rsidR="00E90ED0" w:rsidRPr="00903DEA" w:rsidRDefault="00E90ED0" w:rsidP="00E90ED0">
      <w:pPr>
        <w:jc w:val="both"/>
        <w:rPr>
          <w:b/>
        </w:rPr>
      </w:pPr>
      <w:r w:rsidRPr="00903DEA">
        <w:rPr>
          <w:b/>
          <w:lang w:val="en-US"/>
        </w:rPr>
        <w:t>I</w:t>
      </w:r>
      <w:r>
        <w:rPr>
          <w:b/>
        </w:rPr>
        <w:t>.Этап</w:t>
      </w:r>
    </w:p>
    <w:p w:rsidR="00E90ED0" w:rsidRPr="00DD51C2" w:rsidRDefault="00E90ED0" w:rsidP="00E90ED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D51C2">
        <w:rPr>
          <w:b/>
        </w:rPr>
        <w:t>Занятие – импровизация (занятие, самоанализ)</w:t>
      </w:r>
    </w:p>
    <w:p w:rsidR="00E90ED0" w:rsidRPr="006B1182" w:rsidRDefault="00E90ED0" w:rsidP="00E90ED0">
      <w:pPr>
        <w:jc w:val="both"/>
        <w:rPr>
          <w:b/>
          <w:sz w:val="22"/>
          <w:szCs w:val="22"/>
          <w:u w:val="single"/>
        </w:rPr>
      </w:pPr>
      <w:r w:rsidRPr="006B1182">
        <w:rPr>
          <w:b/>
          <w:sz w:val="22"/>
          <w:szCs w:val="22"/>
        </w:rPr>
        <w:t xml:space="preserve">Цель: </w:t>
      </w:r>
      <w:r w:rsidRPr="006B1182">
        <w:rPr>
          <w:sz w:val="22"/>
          <w:szCs w:val="22"/>
        </w:rPr>
        <w:t>выявить умение определять содержание, формы, методы  средства организации деятельности детей.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>Максимальная оценка занятия – 50 баллов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>Максимальная оценка самоанализа занятия – 15 баллов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>Критерии оценки занятия:</w:t>
      </w:r>
    </w:p>
    <w:p w:rsidR="00E90ED0" w:rsidRDefault="00E90ED0" w:rsidP="00E90ED0">
      <w:pPr>
        <w:numPr>
          <w:ilvl w:val="0"/>
          <w:numId w:val="3"/>
        </w:numPr>
        <w:jc w:val="both"/>
        <w:rPr>
          <w:sz w:val="22"/>
          <w:szCs w:val="22"/>
        </w:rPr>
      </w:pPr>
      <w:r>
        <w:lastRenderedPageBreak/>
        <w:t>Целесообразность формы проведения занятия</w:t>
      </w:r>
      <w:r>
        <w:rPr>
          <w:sz w:val="22"/>
          <w:szCs w:val="22"/>
        </w:rPr>
        <w:t xml:space="preserve"> </w:t>
      </w:r>
    </w:p>
    <w:p w:rsidR="00E90ED0" w:rsidRDefault="00E90ED0" w:rsidP="00E90ED0">
      <w:pPr>
        <w:numPr>
          <w:ilvl w:val="0"/>
          <w:numId w:val="3"/>
        </w:numPr>
        <w:jc w:val="both"/>
        <w:rPr>
          <w:sz w:val="22"/>
          <w:szCs w:val="22"/>
        </w:rPr>
      </w:pPr>
      <w:r>
        <w:t>Содержание занятие соответствуют теме, целям и задачам</w:t>
      </w:r>
      <w:r>
        <w:rPr>
          <w:sz w:val="22"/>
          <w:szCs w:val="22"/>
        </w:rPr>
        <w:t xml:space="preserve"> </w:t>
      </w:r>
    </w:p>
    <w:p w:rsidR="00E90ED0" w:rsidRDefault="00E90ED0" w:rsidP="00E90ED0">
      <w:pPr>
        <w:numPr>
          <w:ilvl w:val="0"/>
          <w:numId w:val="3"/>
        </w:numPr>
        <w:jc w:val="both"/>
        <w:rPr>
          <w:sz w:val="22"/>
          <w:szCs w:val="22"/>
        </w:rPr>
      </w:pPr>
      <w:r>
        <w:t>Обоснованность выбора методов и приемов для достижения целей и задач занятия</w:t>
      </w:r>
    </w:p>
    <w:p w:rsidR="00E90ED0" w:rsidRDefault="00E90ED0" w:rsidP="00E90ED0">
      <w:pPr>
        <w:numPr>
          <w:ilvl w:val="0"/>
          <w:numId w:val="3"/>
        </w:numPr>
        <w:jc w:val="both"/>
        <w:rPr>
          <w:sz w:val="22"/>
          <w:szCs w:val="22"/>
        </w:rPr>
      </w:pPr>
      <w:r>
        <w:t>Уровень владения педагога приемами активизации познавательной деятельности воспитанников</w:t>
      </w:r>
      <w:r>
        <w:rPr>
          <w:sz w:val="22"/>
          <w:szCs w:val="22"/>
        </w:rPr>
        <w:t xml:space="preserve"> </w:t>
      </w:r>
    </w:p>
    <w:p w:rsidR="00E90ED0" w:rsidRDefault="00E90ED0" w:rsidP="00E90ED0">
      <w:pPr>
        <w:numPr>
          <w:ilvl w:val="0"/>
          <w:numId w:val="3"/>
        </w:numPr>
        <w:jc w:val="both"/>
        <w:rPr>
          <w:sz w:val="22"/>
          <w:szCs w:val="22"/>
        </w:rPr>
      </w:pPr>
      <w:r>
        <w:t xml:space="preserve">Продуктивность стиля </w:t>
      </w:r>
      <w:proofErr w:type="spellStart"/>
      <w:r>
        <w:t>психолого</w:t>
      </w:r>
      <w:proofErr w:type="spellEnd"/>
      <w:r>
        <w:t xml:space="preserve"> – педагогического общения с детьми во время занятия, его гуманистическая направленность, сотворчество и сотрудничество с воспитанниками</w:t>
      </w:r>
      <w:r>
        <w:rPr>
          <w:sz w:val="22"/>
          <w:szCs w:val="22"/>
        </w:rPr>
        <w:t xml:space="preserve"> </w:t>
      </w:r>
    </w:p>
    <w:p w:rsidR="00E90ED0" w:rsidRPr="00F70640" w:rsidRDefault="00E90ED0" w:rsidP="00E90ED0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t>Здоровьесберегающий</w:t>
      </w:r>
      <w:proofErr w:type="spellEnd"/>
      <w:r>
        <w:t xml:space="preserve"> подход в организации занятия</w:t>
      </w:r>
    </w:p>
    <w:p w:rsidR="00E90ED0" w:rsidRPr="00F70640" w:rsidRDefault="00E90ED0" w:rsidP="00E90ED0">
      <w:pPr>
        <w:numPr>
          <w:ilvl w:val="0"/>
          <w:numId w:val="3"/>
        </w:numPr>
        <w:jc w:val="both"/>
        <w:rPr>
          <w:sz w:val="22"/>
          <w:szCs w:val="22"/>
        </w:rPr>
      </w:pPr>
      <w:r>
        <w:t>Педагогическая выразительность, умение импровизировать (педагогический «кураж»)</w:t>
      </w:r>
    </w:p>
    <w:p w:rsidR="00E90ED0" w:rsidRPr="00F70640" w:rsidRDefault="00E90ED0" w:rsidP="00E90ED0">
      <w:pPr>
        <w:numPr>
          <w:ilvl w:val="0"/>
          <w:numId w:val="3"/>
        </w:numPr>
        <w:jc w:val="both"/>
        <w:rPr>
          <w:sz w:val="22"/>
          <w:szCs w:val="22"/>
        </w:rPr>
      </w:pPr>
      <w:r>
        <w:t>Степень воспитательного воздействия занятия</w:t>
      </w:r>
    </w:p>
    <w:p w:rsidR="00E90ED0" w:rsidRPr="00F70640" w:rsidRDefault="00E90ED0" w:rsidP="00E90ED0">
      <w:pPr>
        <w:numPr>
          <w:ilvl w:val="0"/>
          <w:numId w:val="3"/>
        </w:numPr>
        <w:jc w:val="both"/>
        <w:rPr>
          <w:sz w:val="22"/>
          <w:szCs w:val="22"/>
        </w:rPr>
      </w:pPr>
      <w:r>
        <w:t>Уровень педагогической культуры педагога: общая эрудиция, культура речи, поведения</w:t>
      </w:r>
    </w:p>
    <w:p w:rsidR="00E90ED0" w:rsidRPr="00F70640" w:rsidRDefault="00E90ED0" w:rsidP="00E90ED0">
      <w:pPr>
        <w:numPr>
          <w:ilvl w:val="0"/>
          <w:numId w:val="3"/>
        </w:numPr>
        <w:jc w:val="both"/>
        <w:rPr>
          <w:sz w:val="22"/>
          <w:szCs w:val="22"/>
        </w:rPr>
      </w:pPr>
      <w:r>
        <w:t>Результативность занятия: соответствие достигнутых результатов заявленным целям, задач, их объему и качеству в соответствии с образовательным стандартом</w:t>
      </w:r>
      <w:r w:rsidRPr="00F70640">
        <w:rPr>
          <w:sz w:val="22"/>
          <w:szCs w:val="22"/>
        </w:rPr>
        <w:t xml:space="preserve"> </w:t>
      </w:r>
    </w:p>
    <w:p w:rsidR="00E90ED0" w:rsidRPr="00640EDD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Продолжительность занятия с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составляет 45 мин, для обучающихся дошкольного возраста – 30 мин.</w:t>
      </w:r>
    </w:p>
    <w:p w:rsidR="00E90ED0" w:rsidRDefault="00E90ED0" w:rsidP="00E90ED0">
      <w:pPr>
        <w:ind w:firstLine="70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Самоанализ учебного занятия:</w:t>
      </w:r>
    </w:p>
    <w:p w:rsidR="00E90ED0" w:rsidRDefault="00E90ED0" w:rsidP="00E90ED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Цель: </w:t>
      </w:r>
      <w:r>
        <w:rPr>
          <w:sz w:val="22"/>
          <w:szCs w:val="22"/>
        </w:rPr>
        <w:t>выявить умения педагога, обосновать оптимальность выбранного им плана учебного занятия, осуществить самооценку достигнутых реальных результатов.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>Максимальная оценка – 1</w:t>
      </w:r>
      <w:r w:rsidRPr="00ED0750">
        <w:rPr>
          <w:sz w:val="22"/>
          <w:szCs w:val="22"/>
        </w:rPr>
        <w:t>5</w:t>
      </w:r>
      <w:r>
        <w:rPr>
          <w:sz w:val="22"/>
          <w:szCs w:val="22"/>
        </w:rPr>
        <w:t xml:space="preserve"> баллов.</w:t>
      </w:r>
    </w:p>
    <w:p w:rsidR="00E90ED0" w:rsidRDefault="00E90ED0" w:rsidP="00E90ED0">
      <w:pPr>
        <w:jc w:val="both"/>
        <w:rPr>
          <w:sz w:val="22"/>
          <w:szCs w:val="22"/>
        </w:rPr>
      </w:pPr>
      <w:r>
        <w:rPr>
          <w:sz w:val="22"/>
          <w:szCs w:val="22"/>
        </w:rPr>
        <w:t>Критерии оценки:</w:t>
      </w:r>
    </w:p>
    <w:p w:rsidR="00E90ED0" w:rsidRDefault="00E90ED0" w:rsidP="00E90E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Осознание постановки целей и задач учебного занятия, определение его замысла, место данного учебного занятия в системе занятий</w:t>
      </w:r>
    </w:p>
    <w:p w:rsidR="00E90ED0" w:rsidRDefault="00E90ED0" w:rsidP="00E90E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Соотнесение  главной идеи опыта с деятельностью на учебном занятии</w:t>
      </w:r>
    </w:p>
    <w:p w:rsidR="00E90ED0" w:rsidRDefault="00E90ED0" w:rsidP="00E90E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Обоснование отбора содержания, хода учебного занятия, деятельности педагога и воспитанников (почему был сделан акцент именно на данном содержании, выбрано именно такое сочетание методов, средств и форм обучения; как осуществлялось управление познавательной деятельностью воспитанников)</w:t>
      </w:r>
    </w:p>
    <w:p w:rsidR="00E90ED0" w:rsidRDefault="00E90ED0" w:rsidP="00E90E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Анализ условий для проведения учебного занятия (учебно-материальные, психологические, эстетические временные)</w:t>
      </w:r>
    </w:p>
    <w:p w:rsidR="00E90ED0" w:rsidRDefault="00E90ED0" w:rsidP="00E90E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Самооценка учебного занятия (умение видеть причины успехов и недостатков проведенного учебного занятия)</w:t>
      </w:r>
    </w:p>
    <w:p w:rsidR="00E90ED0" w:rsidRDefault="00E90ED0" w:rsidP="00E90ED0">
      <w:pPr>
        <w:jc w:val="both"/>
      </w:pPr>
    </w:p>
    <w:p w:rsidR="00E90ED0" w:rsidRDefault="00E90ED0" w:rsidP="00E90ED0">
      <w:pPr>
        <w:pStyle w:val="a3"/>
        <w:numPr>
          <w:ilvl w:val="0"/>
          <w:numId w:val="2"/>
        </w:numPr>
        <w:jc w:val="both"/>
        <w:rPr>
          <w:b/>
        </w:rPr>
      </w:pPr>
      <w:r w:rsidRPr="00DD51C2">
        <w:rPr>
          <w:b/>
        </w:rPr>
        <w:t>Представление учебного кабинета и документации, владение ИКТ</w:t>
      </w:r>
    </w:p>
    <w:p w:rsidR="00E90ED0" w:rsidRDefault="00E90ED0" w:rsidP="00E90ED0">
      <w:pPr>
        <w:ind w:left="360"/>
        <w:jc w:val="both"/>
      </w:pPr>
      <w:r w:rsidRPr="006B1182">
        <w:rPr>
          <w:b/>
        </w:rPr>
        <w:t>Цель:</w:t>
      </w:r>
      <w:r>
        <w:t xml:space="preserve"> </w:t>
      </w:r>
      <w:r w:rsidRPr="00970617">
        <w:t>анализ и систематизация состояния творческой лаборатории каждого педагога.</w:t>
      </w:r>
    </w:p>
    <w:p w:rsidR="00E90ED0" w:rsidRDefault="00E90ED0" w:rsidP="00E90ED0">
      <w:pPr>
        <w:pStyle w:val="a3"/>
        <w:jc w:val="both"/>
        <w:rPr>
          <w:color w:val="FF0000"/>
        </w:rPr>
      </w:pPr>
      <w:r w:rsidRPr="004E3F87">
        <w:t>Максимальная оценка</w:t>
      </w:r>
      <w:r>
        <w:t xml:space="preserve"> – </w:t>
      </w:r>
      <w:r w:rsidRPr="007850D3">
        <w:t>20 баллов</w:t>
      </w:r>
    </w:p>
    <w:p w:rsidR="00E90ED0" w:rsidRDefault="00E90ED0" w:rsidP="00E90ED0">
      <w:pPr>
        <w:pStyle w:val="a3"/>
        <w:jc w:val="both"/>
      </w:pPr>
      <w:r>
        <w:t>Критерии оценки:</w:t>
      </w:r>
    </w:p>
    <w:p w:rsidR="00E90ED0" w:rsidRDefault="00E90ED0" w:rsidP="00E90ED0">
      <w:pPr>
        <w:pStyle w:val="a3"/>
        <w:numPr>
          <w:ilvl w:val="0"/>
          <w:numId w:val="5"/>
        </w:numPr>
        <w:jc w:val="both"/>
      </w:pPr>
      <w:r>
        <w:t xml:space="preserve">Учебный кабинет соответствует требованиям </w:t>
      </w:r>
      <w:proofErr w:type="spellStart"/>
      <w:r>
        <w:t>СаНПиНа</w:t>
      </w:r>
      <w:proofErr w:type="spellEnd"/>
      <w:r>
        <w:t>;</w:t>
      </w:r>
    </w:p>
    <w:p w:rsidR="00E90ED0" w:rsidRDefault="00E90ED0" w:rsidP="00E90ED0">
      <w:pPr>
        <w:pStyle w:val="a3"/>
        <w:numPr>
          <w:ilvl w:val="0"/>
          <w:numId w:val="5"/>
        </w:numPr>
        <w:jc w:val="both"/>
      </w:pPr>
      <w:r>
        <w:t>Состояние рабочей документации соответствует требованиям;</w:t>
      </w:r>
    </w:p>
    <w:p w:rsidR="00E90ED0" w:rsidRDefault="00E90ED0" w:rsidP="00E90ED0">
      <w:pPr>
        <w:pStyle w:val="a3"/>
        <w:numPr>
          <w:ilvl w:val="0"/>
          <w:numId w:val="5"/>
        </w:numPr>
        <w:jc w:val="both"/>
      </w:pPr>
      <w:proofErr w:type="gramStart"/>
      <w:r>
        <w:t>Наличие методических пособий, дидактических материалов соответствуют принципам: научности, гуманности, наглядности, доступности, эстетичности, связи с жизнью и т.д.</w:t>
      </w:r>
      <w:proofErr w:type="gramEnd"/>
    </w:p>
    <w:p w:rsidR="00E90ED0" w:rsidRPr="00903DEA" w:rsidRDefault="00E90ED0" w:rsidP="00E90ED0">
      <w:pPr>
        <w:jc w:val="both"/>
        <w:rPr>
          <w:b/>
        </w:rPr>
      </w:pPr>
      <w:r w:rsidRPr="00903DEA">
        <w:rPr>
          <w:b/>
          <w:lang w:val="en-US"/>
        </w:rPr>
        <w:t>II</w:t>
      </w:r>
      <w:r w:rsidRPr="00903DEA">
        <w:rPr>
          <w:b/>
        </w:rPr>
        <w:t>.Этап</w:t>
      </w:r>
    </w:p>
    <w:p w:rsidR="00E90ED0" w:rsidRDefault="00E90ED0" w:rsidP="00E90ED0">
      <w:pPr>
        <w:jc w:val="both"/>
      </w:pPr>
      <w:r>
        <w:rPr>
          <w:b/>
        </w:rPr>
        <w:t>1.</w:t>
      </w:r>
      <w:r w:rsidRPr="00903DEA">
        <w:rPr>
          <w:b/>
        </w:rPr>
        <w:t>Самопрезентация «Профессия, которую я выбрала»</w:t>
      </w:r>
      <w:r>
        <w:t xml:space="preserve"> </w:t>
      </w:r>
    </w:p>
    <w:p w:rsidR="00E90ED0" w:rsidRDefault="00E90ED0" w:rsidP="00E90ED0">
      <w:pPr>
        <w:jc w:val="both"/>
      </w:pPr>
      <w:r w:rsidRPr="00D42F72">
        <w:t>Регламент – 10 минут, в течение которых ко</w:t>
      </w:r>
      <w:r>
        <w:t>нкурсант должен раскрыть</w:t>
      </w:r>
      <w:r w:rsidRPr="00D42F72">
        <w:t xml:space="preserve"> педагогические идеи, жизненные приоритеты, отношение к детям, коллегам, профессии</w:t>
      </w:r>
      <w:r>
        <w:t>.</w:t>
      </w:r>
    </w:p>
    <w:p w:rsidR="00E90ED0" w:rsidRPr="00903DEA" w:rsidRDefault="00E90ED0" w:rsidP="00E90ED0">
      <w:pPr>
        <w:jc w:val="both"/>
        <w:rPr>
          <w:b/>
        </w:rPr>
      </w:pPr>
      <w:r>
        <w:rPr>
          <w:b/>
        </w:rPr>
        <w:t>2.</w:t>
      </w:r>
      <w:r w:rsidRPr="00903DEA">
        <w:rPr>
          <w:b/>
        </w:rPr>
        <w:t>Мир моих увлечений  (не оценивается)</w:t>
      </w:r>
    </w:p>
    <w:p w:rsidR="00E90ED0" w:rsidRPr="00BD73BD" w:rsidRDefault="00E90ED0" w:rsidP="00E90ED0">
      <w:pPr>
        <w:jc w:val="both"/>
        <w:rPr>
          <w:sz w:val="28"/>
          <w:szCs w:val="28"/>
        </w:rPr>
      </w:pPr>
    </w:p>
    <w:p w:rsidR="00E90ED0" w:rsidRPr="00903DEA" w:rsidRDefault="00E90ED0" w:rsidP="00E90ED0">
      <w:pPr>
        <w:jc w:val="both"/>
      </w:pPr>
      <w:r w:rsidRPr="00903DEA">
        <w:t>Педагог-победитель, набравший наибольшее количество баллов по двум этапам награждается дипломом 1 степени.  Педагоги, занявшие 2 и 3 места, награждаются дипломами II, III степени.</w:t>
      </w:r>
    </w:p>
    <w:p w:rsidR="00E90ED0" w:rsidRDefault="00E90ED0" w:rsidP="00E90ED0"/>
    <w:p w:rsidR="00E90ED0" w:rsidRDefault="00E90ED0" w:rsidP="00E90ED0"/>
    <w:p w:rsidR="001D2BEE" w:rsidRDefault="001D2BEE"/>
    <w:sectPr w:rsidR="001D2BEE" w:rsidSect="006F6224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159"/>
    <w:multiLevelType w:val="hybridMultilevel"/>
    <w:tmpl w:val="B322C43E"/>
    <w:lvl w:ilvl="0" w:tplc="897CD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C575E"/>
    <w:multiLevelType w:val="hybridMultilevel"/>
    <w:tmpl w:val="AB16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84D22"/>
    <w:multiLevelType w:val="hybridMultilevel"/>
    <w:tmpl w:val="0CE869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3281A"/>
    <w:multiLevelType w:val="hybridMultilevel"/>
    <w:tmpl w:val="B678C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562B8"/>
    <w:multiLevelType w:val="hybridMultilevel"/>
    <w:tmpl w:val="161A2228"/>
    <w:lvl w:ilvl="0" w:tplc="CD3858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D0"/>
    <w:rsid w:val="001D2BEE"/>
    <w:rsid w:val="003B4EF3"/>
    <w:rsid w:val="006F6224"/>
    <w:rsid w:val="00AE2CF2"/>
    <w:rsid w:val="00E90ED0"/>
    <w:rsid w:val="00F6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4115</Characters>
  <Application>Microsoft Office Word</Application>
  <DocSecurity>0</DocSecurity>
  <Lines>34</Lines>
  <Paragraphs>9</Paragraphs>
  <ScaleCrop>false</ScaleCrop>
  <Company>MultiDVD Team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2011-09-30T07:02:00Z</dcterms:created>
  <dcterms:modified xsi:type="dcterms:W3CDTF">2011-09-30T07:31:00Z</dcterms:modified>
</cp:coreProperties>
</file>