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FE" w:rsidRPr="00ED5FA1" w:rsidRDefault="008339FE" w:rsidP="008339FE">
      <w:pPr>
        <w:jc w:val="both"/>
        <w:rPr>
          <w:rFonts w:ascii="Times New Roman" w:hAnsi="Times New Roman" w:cs="Times New Roman"/>
          <w:sz w:val="28"/>
          <w:szCs w:val="28"/>
        </w:rPr>
      </w:pPr>
      <w:r w:rsidRPr="00ED5FA1"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 w:rsidRPr="00ED5FA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ED5FA1">
        <w:rPr>
          <w:rFonts w:ascii="Times New Roman" w:hAnsi="Times New Roman" w:cs="Times New Roman"/>
          <w:sz w:val="28"/>
          <w:szCs w:val="28"/>
        </w:rPr>
        <w:t xml:space="preserve">  (Алина)     </w:t>
      </w:r>
    </w:p>
    <w:p w:rsidR="008339FE" w:rsidRPr="00ED5FA1" w:rsidRDefault="008339FE" w:rsidP="008339FE">
      <w:pPr>
        <w:spacing w:before="120" w:after="6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FA1">
        <w:rPr>
          <w:rFonts w:ascii="Times New Roman" w:hAnsi="Times New Roman" w:cs="Times New Roman"/>
          <w:sz w:val="28"/>
          <w:szCs w:val="28"/>
        </w:rPr>
        <w:t xml:space="preserve">     Война сопутствует роду людскому с тех пор, как первый пещерный человек впервые решил уничтожить своего соперника. Можно сказать, что история человечества — это история бесконечных войн. Многократно в отношении многих народов осуществлялся геноцид. Первые события такого рода описаны еще в Библии. В ней рассказывается, как еврейские племена под предводительством Иисуса Навина захватили Святую землю и провели освященный Богом геноцид, перебив всех мужчин, женщин и детей в захваченных городах. </w:t>
      </w:r>
    </w:p>
    <w:p w:rsidR="008339FE" w:rsidRPr="00ED5FA1" w:rsidRDefault="008339FE" w:rsidP="008339FE">
      <w:pPr>
        <w:spacing w:before="120" w:after="6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ED5FA1">
        <w:rPr>
          <w:rFonts w:ascii="Times New Roman" w:hAnsi="Times New Roman" w:cs="Times New Roman"/>
          <w:sz w:val="28"/>
          <w:szCs w:val="28"/>
        </w:rPr>
        <w:t xml:space="preserve">Ужасы войны известны всем. Однако год от года количество войн и конфликтов не сокращается, а увеличивается. Только в прошлом, ХХ веке на земном шаре произошли две мировые войны и около 900 локальных войн и военных конфликтов. </w:t>
      </w:r>
      <w:r w:rsidRPr="00ED5FA1">
        <w:rPr>
          <w:rFonts w:ascii="Times New Roman" w:hAnsi="Times New Roman" w:cs="Times New Roman"/>
          <w:b/>
          <w:sz w:val="28"/>
          <w:szCs w:val="28"/>
        </w:rPr>
        <w:t xml:space="preserve">С 1900 по 1914 год было 35 войн и конфликтов, т. е. в среднем 2,5 в год; с 1917 по 1933 год — 78, т. е. 3,5 в год; с 1946 по 1995 год — 780, т. е. 15,6 в год. </w:t>
      </w:r>
    </w:p>
    <w:p w:rsidR="008339FE" w:rsidRPr="00ED5FA1" w:rsidRDefault="008339FE" w:rsidP="008339FE">
      <w:pPr>
        <w:spacing w:before="120" w:after="6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ED5FA1">
        <w:rPr>
          <w:rFonts w:ascii="Times New Roman" w:hAnsi="Times New Roman" w:cs="Times New Roman"/>
          <w:sz w:val="28"/>
          <w:szCs w:val="28"/>
        </w:rPr>
        <w:t>Самой масштабной, самой жестокой и кровавой была</w:t>
      </w:r>
      <w:proofErr w:type="gramStart"/>
      <w:r w:rsidRPr="00ED5FA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D5FA1">
        <w:rPr>
          <w:rFonts w:ascii="Times New Roman" w:hAnsi="Times New Roman" w:cs="Times New Roman"/>
          <w:sz w:val="28"/>
          <w:szCs w:val="28"/>
        </w:rPr>
        <w:t xml:space="preserve">торая мировая война (1939–1945 гг.), которая длилась 2195 дней (6 лет). В ней участвовала 61 страна; общая численность населения этих стран составляла 1 </w:t>
      </w:r>
      <w:proofErr w:type="spellStart"/>
      <w:proofErr w:type="gramStart"/>
      <w:r w:rsidRPr="00ED5FA1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ED5FA1">
        <w:rPr>
          <w:rFonts w:ascii="Times New Roman" w:hAnsi="Times New Roman" w:cs="Times New Roman"/>
          <w:sz w:val="28"/>
          <w:szCs w:val="28"/>
        </w:rPr>
        <w:t xml:space="preserve"> 700 </w:t>
      </w:r>
      <w:proofErr w:type="spellStart"/>
      <w:r w:rsidRPr="00ED5FA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ED5FA1">
        <w:rPr>
          <w:rFonts w:ascii="Times New Roman" w:hAnsi="Times New Roman" w:cs="Times New Roman"/>
          <w:sz w:val="28"/>
          <w:szCs w:val="28"/>
        </w:rPr>
        <w:t xml:space="preserve"> человек, т. е. 80% всего населения мира. Нейтральными были всего 6 стран. В ходе войны общие людские потери достигли 50–55 </w:t>
      </w:r>
      <w:proofErr w:type="spellStart"/>
      <w:proofErr w:type="gramStart"/>
      <w:r w:rsidRPr="00ED5FA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ED5FA1">
        <w:rPr>
          <w:rFonts w:ascii="Times New Roman" w:hAnsi="Times New Roman" w:cs="Times New Roman"/>
          <w:sz w:val="28"/>
          <w:szCs w:val="28"/>
        </w:rPr>
        <w:t xml:space="preserve"> человек, ранено 35 </w:t>
      </w:r>
      <w:proofErr w:type="spellStart"/>
      <w:r w:rsidRPr="00ED5FA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ED5FA1">
        <w:rPr>
          <w:rFonts w:ascii="Times New Roman" w:hAnsi="Times New Roman" w:cs="Times New Roman"/>
          <w:sz w:val="28"/>
          <w:szCs w:val="28"/>
        </w:rPr>
        <w:t xml:space="preserve"> человек. Война сопровождалась колоссальными разрушениями, уничтожением десятков тысяч городов и деревень, неисчислимыми бедствиями сотен миллионов людей.</w:t>
      </w:r>
    </w:p>
    <w:p w:rsidR="008339FE" w:rsidRPr="00ED5FA1" w:rsidRDefault="008339FE" w:rsidP="008339FE">
      <w:pPr>
        <w:spacing w:before="120" w:after="6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ED5FA1">
        <w:rPr>
          <w:rFonts w:ascii="Times New Roman" w:hAnsi="Times New Roman" w:cs="Times New Roman"/>
          <w:sz w:val="28"/>
          <w:szCs w:val="28"/>
        </w:rPr>
        <w:t>Победа антигитлеровской коалиции имела громадное, неоценимое значение для всей последующей истории человечества — от мая 1945 года и до конца человеческой эволюции.</w:t>
      </w:r>
    </w:p>
    <w:p w:rsidR="008339FE" w:rsidRPr="00ED5FA1" w:rsidRDefault="008339FE" w:rsidP="008339FE">
      <w:pPr>
        <w:spacing w:before="120" w:after="6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ED5FA1">
        <w:rPr>
          <w:rFonts w:ascii="Times New Roman" w:hAnsi="Times New Roman" w:cs="Times New Roman"/>
          <w:b/>
          <w:bCs/>
          <w:sz w:val="28"/>
          <w:szCs w:val="28"/>
        </w:rPr>
        <w:t>Эта Победа была бы невозможна без участия во</w:t>
      </w:r>
      <w:proofErr w:type="gramStart"/>
      <w:r w:rsidRPr="00ED5FA1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 w:rsidRPr="00ED5FA1">
        <w:rPr>
          <w:rFonts w:ascii="Times New Roman" w:hAnsi="Times New Roman" w:cs="Times New Roman"/>
          <w:b/>
          <w:bCs/>
          <w:sz w:val="28"/>
          <w:szCs w:val="28"/>
        </w:rPr>
        <w:t>торой мировой войне Советского Союза — его народа, его армии, его полководцев</w:t>
      </w:r>
      <w:r w:rsidRPr="00ED5FA1">
        <w:rPr>
          <w:rFonts w:ascii="Times New Roman" w:hAnsi="Times New Roman" w:cs="Times New Roman"/>
          <w:sz w:val="28"/>
          <w:szCs w:val="28"/>
        </w:rPr>
        <w:t>. Вступление СССР во</w:t>
      </w:r>
      <w:proofErr w:type="gramStart"/>
      <w:r w:rsidRPr="00ED5FA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D5FA1">
        <w:rPr>
          <w:rFonts w:ascii="Times New Roman" w:hAnsi="Times New Roman" w:cs="Times New Roman"/>
          <w:sz w:val="28"/>
          <w:szCs w:val="28"/>
        </w:rPr>
        <w:t xml:space="preserve">торую мировую войну началось с июня 1941 года — с момента вероломного нападения фашистской Германии на нашу страну. Это была война народная, война Отечественная, война великая. </w:t>
      </w:r>
      <w:r w:rsidRPr="00ED5FA1">
        <w:rPr>
          <w:rFonts w:ascii="Times New Roman" w:hAnsi="Times New Roman" w:cs="Times New Roman"/>
          <w:b/>
          <w:bCs/>
          <w:sz w:val="28"/>
          <w:szCs w:val="28"/>
        </w:rPr>
        <w:t>Великая Отечественная война занимает особое место в истории нашей страны и всего человечества</w:t>
      </w:r>
      <w:r w:rsidRPr="00ED5FA1">
        <w:rPr>
          <w:rFonts w:ascii="Times New Roman" w:hAnsi="Times New Roman" w:cs="Times New Roman"/>
          <w:sz w:val="28"/>
          <w:szCs w:val="28"/>
        </w:rPr>
        <w:t xml:space="preserve">. По </w:t>
      </w:r>
      <w:r w:rsidRPr="00ED5FA1">
        <w:rPr>
          <w:rFonts w:ascii="Times New Roman" w:hAnsi="Times New Roman" w:cs="Times New Roman"/>
          <w:b/>
          <w:bCs/>
          <w:sz w:val="28"/>
          <w:szCs w:val="28"/>
        </w:rPr>
        <w:t>стратегическому</w:t>
      </w:r>
      <w:r w:rsidRPr="00ED5FA1">
        <w:rPr>
          <w:rFonts w:ascii="Times New Roman" w:hAnsi="Times New Roman" w:cs="Times New Roman"/>
          <w:sz w:val="28"/>
          <w:szCs w:val="28"/>
        </w:rPr>
        <w:t xml:space="preserve"> значению четырехлетняя битва на советско-германском фронте стала </w:t>
      </w:r>
      <w:r w:rsidRPr="00ED5FA1">
        <w:rPr>
          <w:rFonts w:ascii="Times New Roman" w:hAnsi="Times New Roman" w:cs="Times New Roman"/>
          <w:b/>
          <w:bCs/>
          <w:sz w:val="28"/>
          <w:szCs w:val="28"/>
        </w:rPr>
        <w:t>главной составной частью</w:t>
      </w:r>
      <w:proofErr w:type="gramStart"/>
      <w:r w:rsidRPr="00ED5FA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D5FA1">
        <w:rPr>
          <w:rFonts w:ascii="Times New Roman" w:hAnsi="Times New Roman" w:cs="Times New Roman"/>
          <w:sz w:val="28"/>
          <w:szCs w:val="28"/>
        </w:rPr>
        <w:t xml:space="preserve">торой мировой войны. На долю нашей страны выпала основная тяжесть борьбы с немецко-фашистской агрессией. В гигантских сражениях под Москвой и Ленинградом, под Сталинградом и на Курской дуге, на Днепре и в Белоруссии, в Прибалтике и Восточной Пруссии, в странах Юго-Восточной, </w:t>
      </w:r>
      <w:r w:rsidRPr="00ED5FA1">
        <w:rPr>
          <w:rFonts w:ascii="Times New Roman" w:hAnsi="Times New Roman" w:cs="Times New Roman"/>
          <w:sz w:val="28"/>
          <w:szCs w:val="28"/>
        </w:rPr>
        <w:lastRenderedPageBreak/>
        <w:t xml:space="preserve">Центральной и Северной Европы советские войска нанесли фашистам </w:t>
      </w:r>
      <w:r w:rsidRPr="00ED5FA1">
        <w:rPr>
          <w:rFonts w:ascii="Times New Roman" w:hAnsi="Times New Roman" w:cs="Times New Roman"/>
          <w:b/>
          <w:bCs/>
          <w:sz w:val="28"/>
          <w:szCs w:val="28"/>
        </w:rPr>
        <w:t>решающие поражения</w:t>
      </w:r>
      <w:r w:rsidRPr="00ED5FA1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ED5FA1">
        <w:rPr>
          <w:rFonts w:ascii="Times New Roman" w:hAnsi="Times New Roman" w:cs="Times New Roman"/>
          <w:b/>
          <w:bCs/>
          <w:sz w:val="28"/>
          <w:szCs w:val="28"/>
        </w:rPr>
        <w:t>переломили</w:t>
      </w:r>
      <w:r w:rsidRPr="00ED5FA1">
        <w:rPr>
          <w:rFonts w:ascii="Times New Roman" w:hAnsi="Times New Roman" w:cs="Times New Roman"/>
          <w:sz w:val="28"/>
          <w:szCs w:val="28"/>
        </w:rPr>
        <w:t xml:space="preserve"> ход всей</w:t>
      </w:r>
      <w:proofErr w:type="gramStart"/>
      <w:r w:rsidRPr="00ED5FA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D5FA1">
        <w:rPr>
          <w:rFonts w:ascii="Times New Roman" w:hAnsi="Times New Roman" w:cs="Times New Roman"/>
          <w:sz w:val="28"/>
          <w:szCs w:val="28"/>
        </w:rPr>
        <w:t>торой мировой войны и привели союзников к Победе. Это наша история.  Мы считаем, что являясь наследниками,  должны помнить об этом и гордиться могучей нашей силой.</w:t>
      </w:r>
    </w:p>
    <w:p w:rsidR="008339FE" w:rsidRPr="00ED5FA1" w:rsidRDefault="008339FE" w:rsidP="008339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9FE" w:rsidRPr="00ED5FA1" w:rsidRDefault="008339FE" w:rsidP="008339FE">
      <w:pPr>
        <w:jc w:val="both"/>
        <w:rPr>
          <w:rFonts w:ascii="Times New Roman" w:hAnsi="Times New Roman" w:cs="Times New Roman"/>
          <w:sz w:val="28"/>
          <w:szCs w:val="28"/>
        </w:rPr>
      </w:pPr>
      <w:r w:rsidRPr="00ED5FA1">
        <w:rPr>
          <w:rFonts w:ascii="Times New Roman" w:hAnsi="Times New Roman" w:cs="Times New Roman"/>
          <w:b/>
          <w:sz w:val="28"/>
          <w:szCs w:val="28"/>
        </w:rPr>
        <w:t>Вопрос к О</w:t>
      </w:r>
      <w:proofErr w:type="gramStart"/>
      <w:r w:rsidRPr="00ED5FA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ED5FA1">
        <w:rPr>
          <w:rFonts w:ascii="Times New Roman" w:hAnsi="Times New Roman" w:cs="Times New Roman"/>
          <w:b/>
          <w:sz w:val="28"/>
          <w:szCs w:val="28"/>
        </w:rPr>
        <w:t xml:space="preserve"> (У1):</w:t>
      </w:r>
      <w:r w:rsidRPr="00ED5FA1">
        <w:rPr>
          <w:rFonts w:ascii="Times New Roman" w:hAnsi="Times New Roman" w:cs="Times New Roman"/>
          <w:sz w:val="28"/>
          <w:szCs w:val="28"/>
        </w:rPr>
        <w:t xml:space="preserve"> Как вы считаете, эту ситуацию ещё можно изменить?</w:t>
      </w:r>
    </w:p>
    <w:p w:rsidR="00182FC5" w:rsidRPr="00ED5FA1" w:rsidRDefault="00182FC5">
      <w:pPr>
        <w:rPr>
          <w:rFonts w:ascii="Times New Roman" w:hAnsi="Times New Roman" w:cs="Times New Roman"/>
          <w:sz w:val="28"/>
          <w:szCs w:val="28"/>
        </w:rPr>
      </w:pPr>
    </w:p>
    <w:sectPr w:rsidR="00182FC5" w:rsidRPr="00ED5FA1" w:rsidSect="00203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9FE"/>
    <w:rsid w:val="00182FC5"/>
    <w:rsid w:val="00203892"/>
    <w:rsid w:val="008339FE"/>
    <w:rsid w:val="00ED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2011-01-30T19:53:00Z</dcterms:created>
  <dcterms:modified xsi:type="dcterms:W3CDTF">2011-01-30T20:35:00Z</dcterms:modified>
</cp:coreProperties>
</file>