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7E" w:rsidRDefault="00294D7E" w:rsidP="00294D7E">
      <w:pPr>
        <w:pStyle w:val="a3"/>
        <w:jc w:val="center"/>
        <w:rPr>
          <w:rFonts w:ascii="Times New Roman" w:hAnsi="Times New Roman"/>
          <w:sz w:val="24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5700"/>
        <w:gridCol w:w="1672"/>
        <w:gridCol w:w="993"/>
      </w:tblGrid>
      <w:tr w:rsidR="00294D7E" w:rsidRPr="00E74315" w:rsidTr="00244B10">
        <w:trPr>
          <w:trHeight w:val="675"/>
        </w:trPr>
        <w:tc>
          <w:tcPr>
            <w:tcW w:w="1984" w:type="dxa"/>
            <w:tcBorders>
              <w:bottom w:val="single" w:sz="4" w:space="0" w:color="auto"/>
            </w:tcBorders>
          </w:tcPr>
          <w:p w:rsidR="00294D7E" w:rsidRPr="00E9278C" w:rsidRDefault="00294D7E" w:rsidP="00244B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9278C">
              <w:rPr>
                <w:rFonts w:ascii="Times New Roman" w:hAnsi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315">
              <w:rPr>
                <w:rFonts w:ascii="Times New Roman" w:hAnsi="Times New Roman"/>
                <w:b/>
                <w:sz w:val="24"/>
                <w:szCs w:val="28"/>
              </w:rPr>
              <w:t>Ход урока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315">
              <w:rPr>
                <w:rFonts w:ascii="Times New Roman" w:hAnsi="Times New Roman"/>
                <w:b/>
                <w:sz w:val="24"/>
                <w:szCs w:val="28"/>
              </w:rPr>
              <w:t>Оборудов</w:t>
            </w:r>
            <w:r w:rsidRPr="00E74315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E74315">
              <w:rPr>
                <w:rFonts w:ascii="Times New Roman" w:hAnsi="Times New Roman"/>
                <w:b/>
                <w:sz w:val="24"/>
                <w:szCs w:val="28"/>
              </w:rPr>
              <w:t>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315">
              <w:rPr>
                <w:rFonts w:ascii="Times New Roman" w:hAnsi="Times New Roman"/>
                <w:b/>
                <w:sz w:val="24"/>
                <w:szCs w:val="28"/>
              </w:rPr>
              <w:t>Вр</w:t>
            </w:r>
            <w:r w:rsidRPr="00E74315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E74315">
              <w:rPr>
                <w:rFonts w:ascii="Times New Roman" w:hAnsi="Times New Roman"/>
                <w:b/>
                <w:sz w:val="24"/>
                <w:szCs w:val="28"/>
              </w:rPr>
              <w:t>мя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74315">
              <w:rPr>
                <w:rFonts w:ascii="Times New Roman" w:hAnsi="Times New Roman"/>
                <w:b/>
                <w:sz w:val="24"/>
                <w:szCs w:val="28"/>
              </w:rPr>
              <w:t>(мин)</w:t>
            </w:r>
          </w:p>
        </w:tc>
      </w:tr>
      <w:tr w:rsidR="00294D7E" w:rsidRPr="00E74315" w:rsidTr="00244B10">
        <w:trPr>
          <w:trHeight w:val="2993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1. Организац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и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онный момент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</w:tcPr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Ребята, на предыдущих уроках вы писали диктант и выполняли работу над ошибками. Довольны ли вы своими результатами?  П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чему?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Почему допущено много ошибок? (Не знают пр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вила, не умеют их применять во время письма).</w:t>
            </w: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Как  научиться применять изученные пр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вила на практике? (Нужно много тренир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ваться).</w:t>
            </w: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Каким образом? Существует ли способ на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у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читься что то делать легко, без особой зу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б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рёжки, весело, соревнуясь? (Нужно создать игру).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294D7E" w:rsidRPr="00E74315" w:rsidTr="00244B10">
        <w:trPr>
          <w:trHeight w:val="13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2. Погружение в проект.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 xml:space="preserve"> 3.Составление «Звёздочки обдумыв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а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ния»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3. Объявление темы,  з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а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дачи урока.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4. Повторение изученных о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р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фограмм.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5. Физкульт-минутка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6. Распреде-ление обязанн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о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стей по группам.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7. Самостоя-тельная раб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о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та учащихся.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8. Испытание проекта.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9. Оценив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а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ние работы групп.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10. Рефлексия.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11. Подвед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>е</w:t>
            </w:r>
            <w:r w:rsidRPr="00E9278C">
              <w:rPr>
                <w:rFonts w:ascii="Times New Roman" w:hAnsi="Times New Roman"/>
                <w:sz w:val="24"/>
                <w:szCs w:val="28"/>
              </w:rPr>
              <w:t xml:space="preserve">ние итогов урока. 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12. Домашнее</w:t>
            </w:r>
          </w:p>
          <w:p w:rsidR="00294D7E" w:rsidRPr="00E9278C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9278C">
              <w:rPr>
                <w:rFonts w:ascii="Times New Roman" w:hAnsi="Times New Roman"/>
                <w:sz w:val="24"/>
                <w:szCs w:val="28"/>
              </w:rPr>
              <w:t>задание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</w:tcPr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lastRenderedPageBreak/>
              <w:t>- Сегодняшний урок – необычный. Он будет продолжением цикла уроков проектной де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я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тельности.</w:t>
            </w: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Вспомните составляющие структуры проекта. Распределите название этапов проекта на доске в пр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вильном порядке.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ПРОБЛЕМА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ГИПОТЕЗА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ПЛАНИРОВАНИЕ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ИССЛЕДОВАНИЕ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ПРОДУКТ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РЕФЛЕКСИЯ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Какая у нас проблема? (Знаем правила, а пишем с ошибками).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Выдвигаем гипотезу, предположение. (Если мы создадим интересную игру, то сможем повысить 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фографическую зоркость).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Сейчас мы с вами составим «звёздочку обдумыв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ния» проекта.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Зачем нам нужна данная игра? (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для трен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и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ровки)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Для кого? 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(для учеников младших классов)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Какая должна быть эта игра? 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(интересная)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Кто можно будет в неё играть? 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(всем ж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лающим)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Когда можно в неё играть? 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(на перемене, дома)</w:t>
            </w:r>
          </w:p>
          <w:p w:rsidR="00294D7E" w:rsidRPr="00F023F0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-Какие игры соответствуют всем этим треб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ваниям? 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(лото, домино и др.)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Появляется  запись на доске: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347.85pt;margin-top:9.95pt;width:0;height:0;z-index:251666432" o:connectortype="straight">
                  <v:stroke endarrow="block"/>
                </v:shape>
              </w:pict>
            </w: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rect id="_x0000_s1029" style="position:absolute;margin-left:197.1pt;margin-top:9.95pt;width:1in;height:56.6pt;z-index:251663360">
                  <v:textbox style="mso-next-textbox:#_x0000_s1029">
                    <w:txbxContent>
                      <w:p w:rsidR="00294D7E" w:rsidRDefault="00294D7E" w:rsidP="00294D7E">
                        <w:pPr>
                          <w:jc w:val="center"/>
                        </w:pPr>
                        <w:r>
                          <w:t>для уч</w:t>
                        </w:r>
                        <w:r>
                          <w:t>а</w:t>
                        </w:r>
                        <w:r>
                          <w:t>щихся 4 класса</w:t>
                        </w:r>
                      </w:p>
                    </w:txbxContent>
                  </v:textbox>
                </v:rect>
              </w:pict>
            </w: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rect id="_x0000_s1027" style="position:absolute;margin-left:87.6pt;margin-top:3.2pt;width:87.85pt;height:34.85pt;z-index:251661312">
                  <v:textbox style="mso-next-textbox:#_x0000_s1027">
                    <w:txbxContent>
                      <w:p w:rsidR="00294D7E" w:rsidRDefault="00294D7E" w:rsidP="00294D7E">
                        <w:r>
                          <w:t>тренироваться, упражняться</w:t>
                        </w:r>
                      </w:p>
                    </w:txbxContent>
                  </v:textbox>
                </v:rect>
              </w:pic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_x0000_s1034" type="#_x0000_t32" style="position:absolute;margin-left:158.85pt;margin-top:5.85pt;width:38.25pt;height:28.5pt;flip:y;z-index:251668480" o:connectortype="straight">
                  <v:stroke endarrow="block"/>
                </v:shape>
              </w:pict>
            </w: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_x0000_s1033" type="#_x0000_t32" style="position:absolute;margin-left:134.1pt;margin-top:5.85pt;width:.75pt;height:23.25pt;flip:y;z-index:251667456" o:connectortype="straight">
                  <v:stroke endarrow="block"/>
                </v:shape>
              </w:pict>
            </w: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rect id="_x0000_s1028" style="position:absolute;margin-left:5.1pt;margin-top:5.85pt;width:1in;height:67.1pt;z-index:251662336">
                  <v:textbox style="mso-next-textbox:#_x0000_s1028">
                    <w:txbxContent>
                      <w:p w:rsidR="00294D7E" w:rsidRDefault="00294D7E" w:rsidP="00294D7E">
                        <w:r>
                          <w:t>играть можно на уроке, на перем</w:t>
                        </w:r>
                        <w:r>
                          <w:t>е</w:t>
                        </w:r>
                        <w:r>
                          <w:t>не</w:t>
                        </w:r>
                      </w:p>
                      <w:p w:rsidR="00294D7E" w:rsidRDefault="00294D7E" w:rsidP="00294D7E"/>
                    </w:txbxContent>
                  </v:textbox>
                </v:rect>
              </w:pic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_x0000_s1036" type="#_x0000_t32" style="position:absolute;margin-left:77.1pt;margin-top:5.9pt;width:20.25pt;height:12.35pt;flip:x y;z-index:251670528" o:connectortype="straight">
                  <v:stroke endarrow="block"/>
                </v:shape>
              </w:pict>
            </w: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oval id="_x0000_s1026" style="position:absolute;margin-left:87.6pt;margin-top:13pt;width:88.5pt;height:39pt;z-index:251660288">
                  <v:textbox style="mso-next-textbox:#_x0000_s1026">
                    <w:txbxContent>
                      <w:p w:rsidR="00294D7E" w:rsidRDefault="00294D7E" w:rsidP="00294D7E">
                        <w:pPr>
                          <w:jc w:val="center"/>
                        </w:pPr>
                        <w:r>
                          <w:t>игра</w:t>
                        </w:r>
                      </w:p>
                    </w:txbxContent>
                  </v:textbox>
                </v:oval>
              </w:pic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rect id="_x0000_s1030" style="position:absolute;margin-left:179.85pt;margin-top:12.65pt;width:89.25pt;height:79.9pt;z-index:251664384">
                  <v:textbox style="mso-next-textbox:#_x0000_s1030">
                    <w:txbxContent>
                      <w:p w:rsidR="00294D7E" w:rsidRDefault="00294D7E" w:rsidP="00294D7E">
                        <w:r>
                          <w:t>дидактическая, интересная, можно мног</w:t>
                        </w:r>
                        <w:r>
                          <w:t>о</w:t>
                        </w:r>
                        <w:r>
                          <w:t>кратно испол</w:t>
                        </w:r>
                        <w:r>
                          <w:t>ь</w:t>
                        </w:r>
                        <w:r>
                          <w:t>зовать</w:t>
                        </w:r>
                      </w:p>
                      <w:p w:rsidR="00294D7E" w:rsidRDefault="00294D7E" w:rsidP="00294D7E">
                        <w:r>
                          <w:t xml:space="preserve">Интересная, </w:t>
                        </w:r>
                      </w:p>
                      <w:p w:rsidR="00294D7E" w:rsidRDefault="00294D7E" w:rsidP="00294D7E"/>
                      <w:p w:rsidR="00294D7E" w:rsidRDefault="00294D7E" w:rsidP="00294D7E"/>
                      <w:p w:rsidR="00294D7E" w:rsidRDefault="00294D7E" w:rsidP="00294D7E"/>
                    </w:txbxContent>
                  </v:textbox>
                </v:rect>
              </w:pic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_x0000_s1035" type="#_x0000_t32" style="position:absolute;margin-left:158.85pt;margin-top:14.95pt;width:21pt;height:14.25pt;z-index:251669504" o:connectortype="straight">
                  <v:stroke endarrow="block"/>
                </v:shape>
              </w:pic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_x0000_s1037" type="#_x0000_t32" style="position:absolute;margin-left:87.6pt;margin-top:3.7pt;width:26.25pt;height:15.4pt;flip:x;z-index:251671552" o:connectortype="straight">
                  <v:stroke endarrow="block"/>
                </v:shape>
              </w:pic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lastRenderedPageBreak/>
              <w:pict>
                <v:rect id="_x0000_s1031" style="position:absolute;margin-left:58.35pt;margin-top:3pt;width:96.75pt;height:31.5pt;z-index:251665408">
                  <v:textbox style="mso-next-textbox:#_x0000_s1031">
                    <w:txbxContent>
                      <w:p w:rsidR="00294D7E" w:rsidRPr="008D1D0D" w:rsidRDefault="00294D7E" w:rsidP="00294D7E">
                        <w:pPr>
                          <w:jc w:val="center"/>
                        </w:pPr>
                        <w:r>
                          <w:t>все жела</w:t>
                        </w:r>
                        <w:r>
                          <w:t>ю</w:t>
                        </w:r>
                        <w:r>
                          <w:t>щие</w:t>
                        </w:r>
                      </w:p>
                    </w:txbxContent>
                  </v:textbox>
                </v:rect>
              </w:pic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ind w:firstLine="284"/>
              <w:jc w:val="right"/>
              <w:rPr>
                <w:rFonts w:ascii="Times New Roman" w:hAnsi="Times New Roman"/>
                <w:i/>
                <w:sz w:val="24"/>
                <w:szCs w:val="32"/>
              </w:rPr>
            </w:pPr>
          </w:p>
          <w:p w:rsidR="00294D7E" w:rsidRPr="00F023F0" w:rsidRDefault="00294D7E" w:rsidP="00244B10">
            <w:pPr>
              <w:pStyle w:val="a3"/>
              <w:ind w:firstLine="284"/>
              <w:jc w:val="center"/>
              <w:rPr>
                <w:rFonts w:ascii="Times New Roman" w:hAnsi="Times New Roman"/>
                <w:i/>
                <w:sz w:val="24"/>
                <w:szCs w:val="32"/>
              </w:rPr>
            </w:pPr>
            <w:r w:rsidRPr="00F023F0">
              <w:rPr>
                <w:rFonts w:ascii="Times New Roman" w:hAnsi="Times New Roman"/>
                <w:i/>
                <w:sz w:val="24"/>
                <w:szCs w:val="32"/>
              </w:rPr>
              <w:t>Дяченко Т.Н.  218-116-395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А знаете ли вы, что среди названных вами игр  есть одна, которая известна ещё с 16 в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е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ка и появилась она впервые в Генуе (в Ит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лии), а в России она известна с 18 века. Пр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и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везена в нашу страну из Европы.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Это игра «Лото». Давайте и мы составим игру, в которую играли ваши бабушки и пр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бабушки.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Ребята, а может ли игра чему-то учить, п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вышать знания? 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(Да, если эта игра - об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у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чающая)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Тема нашего урока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: Через игру - к знан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и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ям.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Задача урока: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изготовление дидактической  игры «Лото» по изученным 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фограммам.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Сегодня часто звучало слово «орфогра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м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ма».  - Что такое орфограмма? (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Орфограмма - это правильное написание в слове по о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р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фографическому правилу или по трад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и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ции).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Перед вами список изученных орф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грамм.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Сейчас за 3 минуты проведите опрос между собой по изученным орфограммам. Работайте в парах.  Результаты фиксируйте в сп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и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сках. </w:t>
            </w: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Теперь немного поиграем. Сегодня с вами будут играть орфограммы «жи» и «ши».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Если услышите слово с данной орфогра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м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мой, то ловите его – прыгайте, а если нет в слове такой 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фограммы – присядьте.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Ребята, дальше мы будем работать по группам. Пересядьте согласно цвету вашей фи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ш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ки и табличкам на столах.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Внимательно послушайте, какую работу будете выполнять.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Аналитики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займутся выработкой правил игры.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Иллюстраторы 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работают цепочкой у доски «Эк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с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периментальная лаборатория".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Вы будете приводить в соответствие название орфограммы и её графическое обознач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е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ние.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Экспериментаторы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получат карточки со словами и пустые игровые поля. На пустых игровых полях вы карандашом отметьте номера орфограмм, соответс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т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вующие данным на карточках. Выполненную работу </w:t>
            </w:r>
          </w:p>
          <w:p w:rsidR="00294D7E" w:rsidRPr="00F023F0" w:rsidRDefault="00294D7E" w:rsidP="00244B10">
            <w:pPr>
              <w:pStyle w:val="a3"/>
              <w:ind w:firstLine="284"/>
              <w:jc w:val="center"/>
              <w:rPr>
                <w:rFonts w:ascii="Times New Roman" w:hAnsi="Times New Roman"/>
                <w:i/>
                <w:sz w:val="24"/>
                <w:szCs w:val="32"/>
              </w:rPr>
            </w:pPr>
            <w:r w:rsidRPr="00F023F0">
              <w:rPr>
                <w:rFonts w:ascii="Times New Roman" w:hAnsi="Times New Roman"/>
                <w:i/>
                <w:sz w:val="24"/>
                <w:szCs w:val="32"/>
              </w:rPr>
              <w:t>Дяченко Т.Н.  218-116-395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прикр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е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пляете в пространстве «Сборка».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- Иллюстраторы 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снимают карточки со сл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вами с пространства «Сборка» и разрезают  их. На пустые игровые поля приклеивают схемы, соответствующие номерам орфограмм. Для этого пользуются усло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в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ными обозначениями с пространства «Экспериме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н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тальная лаборатория».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Испытатели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будут испытывать нашу игру в ц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е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лом.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Участники проекта, свободные на опр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е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делённом этапе, выполняют индивидуальное задание:  в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ы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писывают из словаря по одному слову на каждую орфограмму,  в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ы</w:t>
            </w: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деляя её.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b/>
                <w:i/>
                <w:sz w:val="24"/>
                <w:szCs w:val="28"/>
              </w:rPr>
              <w:t>- Задание всем понятно?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Приступайте к выполнению работы в гру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п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пах.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Пришло время испытать нашу игру.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Испытатели сейчас нам продемонстрируют, то есть испытают игру «Лото» по изученным орфограммам в пространстве «Площадка и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с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пытаний».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Теперь самое время оценить свою работу и работу других групп по проекту.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Возьмите свои сигналы. Оцените работу каждой группы.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-Понравилась ли вам игра?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Справились мы с задачей нашего урока?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А теперь вернёмся к структуре учебного проекта. Какая составляющая осталась не выполненной? (Рефле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к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сия).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Возьмите  из белого конверта листы «Ре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ф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лексия» и заполните таблицу №1.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Теперь заполните таблицу №2.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Кто хочет озвучить своё мнение перед классом?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Понравился ли вам урок?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Что понравилось больше всего?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На каком этапе было трудно?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Чему научились?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Справились мы с задачей нашего урока?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- Что могли бы посоветовать для следующих уроков </w:t>
            </w:r>
            <w:r w:rsidRPr="00E74315">
              <w:rPr>
                <w:rFonts w:ascii="Times New Roman" w:hAnsi="Times New Roman"/>
                <w:sz w:val="24"/>
                <w:szCs w:val="28"/>
              </w:rPr>
              <w:lastRenderedPageBreak/>
              <w:t>проектной деятельности?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Каждый из вас получит отметку за выпо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л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ненную работу с учётом знания орфограмм и работы группы в целом.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F023F0" w:rsidRDefault="00294D7E" w:rsidP="00244B10">
            <w:pPr>
              <w:pStyle w:val="a3"/>
              <w:ind w:firstLine="284"/>
              <w:jc w:val="center"/>
              <w:rPr>
                <w:rFonts w:ascii="Times New Roman" w:hAnsi="Times New Roman"/>
                <w:i/>
                <w:sz w:val="24"/>
                <w:szCs w:val="32"/>
              </w:rPr>
            </w:pPr>
            <w:r w:rsidRPr="00F023F0">
              <w:rPr>
                <w:rFonts w:ascii="Times New Roman" w:hAnsi="Times New Roman"/>
                <w:i/>
                <w:sz w:val="24"/>
                <w:szCs w:val="32"/>
              </w:rPr>
              <w:t>Дяченко Т.Н.  218-116-395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Дома создайте 1 игровое поле для нашей игры.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- Спасибо всем за работу. Урок окончен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lastRenderedPageBreak/>
              <w:t>Таблички (разреза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н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ные) по структуре проекта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Прилож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ние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Запись на  доске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Запись на доске темы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урока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Список орф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о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грамм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на п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е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реносной доске.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Прилож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ние2</w:t>
            </w: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Списки уч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а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щихся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на партах групп.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Прилож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ние3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Название групп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на та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б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личках.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Прилож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ние4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Несколько инструкций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к любым другим и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г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рам для анализа.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Надпись на доске «Экс-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перимен-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тальная лаб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о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ратория»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Прилож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ние5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 xml:space="preserve">Надпись на доске 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lastRenderedPageBreak/>
              <w:t>«Сбо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р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ка»,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каранд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ши, ка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р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точки со сл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вами. 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Клей, ножницы, са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л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фетки, схемы орф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грамм 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color w:val="FF0000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Прилож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ние6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Цветовые сигналы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Прилож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ние7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Ко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н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верты с </w:t>
            </w: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«Рефлек-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  <w:u w:val="single"/>
              </w:rPr>
              <w:t>сией»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для к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а</w:t>
            </w:r>
            <w:r w:rsidRPr="00E74315">
              <w:rPr>
                <w:rFonts w:ascii="Times New Roman" w:hAnsi="Times New Roman"/>
                <w:sz w:val="24"/>
                <w:szCs w:val="28"/>
              </w:rPr>
              <w:t>ждой группы.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i/>
                <w:sz w:val="24"/>
                <w:szCs w:val="28"/>
              </w:rPr>
            </w:pP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Прилож</w:t>
            </w:r>
            <w:r w:rsidRPr="00E74315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ние8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10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94D7E" w:rsidRPr="00E74315" w:rsidRDefault="00294D7E" w:rsidP="00244B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4315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294D7E" w:rsidRPr="00E74315" w:rsidRDefault="00294D7E" w:rsidP="00244B1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94D7E" w:rsidRPr="00F023F0" w:rsidRDefault="00294D7E" w:rsidP="00294D7E">
      <w:pPr>
        <w:rPr>
          <w:rFonts w:ascii="Times New Roman" w:hAnsi="Times New Roman"/>
          <w:i/>
          <w:sz w:val="24"/>
          <w:szCs w:val="28"/>
        </w:rPr>
      </w:pPr>
      <w:r w:rsidRPr="00F023F0">
        <w:rPr>
          <w:rFonts w:ascii="Times New Roman" w:hAnsi="Times New Roman"/>
          <w:i/>
          <w:sz w:val="24"/>
          <w:szCs w:val="28"/>
        </w:rPr>
        <w:lastRenderedPageBreak/>
        <w:t xml:space="preserve"> </w:t>
      </w:r>
    </w:p>
    <w:p w:rsidR="00A023E5" w:rsidRDefault="00A023E5"/>
    <w:sectPr w:rsidR="00A023E5" w:rsidSect="00F023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D7E"/>
    <w:rsid w:val="00192AD3"/>
    <w:rsid w:val="00294D7E"/>
    <w:rsid w:val="003825C0"/>
    <w:rsid w:val="00541836"/>
    <w:rsid w:val="005709E8"/>
    <w:rsid w:val="005767FC"/>
    <w:rsid w:val="006E10B1"/>
    <w:rsid w:val="007142FB"/>
    <w:rsid w:val="0087506F"/>
    <w:rsid w:val="00972BBD"/>
    <w:rsid w:val="00A023E5"/>
    <w:rsid w:val="00AC10B9"/>
    <w:rsid w:val="00D649F9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5101</Characters>
  <Application>Microsoft Office Word</Application>
  <DocSecurity>0</DocSecurity>
  <Lines>42</Lines>
  <Paragraphs>11</Paragraphs>
  <ScaleCrop>false</ScaleCrop>
  <Company>WareZ Provider 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2011-05-28T08:36:00Z</dcterms:created>
  <dcterms:modified xsi:type="dcterms:W3CDTF">2011-05-28T08:37:00Z</dcterms:modified>
</cp:coreProperties>
</file>